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CAD" w:rsidRDefault="00F82CAD" w:rsidP="00F82CAD">
      <w:pPr>
        <w:rPr>
          <w:sz w:val="20"/>
          <w:szCs w:val="20"/>
        </w:rPr>
      </w:pPr>
      <w:bookmarkStart w:id="0" w:name="_GoBack"/>
      <w:bookmarkEnd w:id="0"/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2A24F7" w:rsidP="00F82CA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39F38D8" wp14:editId="6E549C5E">
            <wp:simplePos x="0" y="0"/>
            <wp:positionH relativeFrom="column">
              <wp:posOffset>3150870</wp:posOffset>
            </wp:positionH>
            <wp:positionV relativeFrom="paragraph">
              <wp:posOffset>122000</wp:posOffset>
            </wp:positionV>
            <wp:extent cx="3315335" cy="2200750"/>
            <wp:effectExtent l="171450" t="171450" r="189865" b="2000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nesT\AppData\Local\Microsoft\Windows\Temporary Internet Files\Content.IE5\5F7YYCNP\MP900439509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20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CAD" w:rsidRDefault="002A24F7" w:rsidP="00F82CAD">
      <w:pPr>
        <w:rPr>
          <w:sz w:val="20"/>
          <w:szCs w:val="20"/>
        </w:rPr>
      </w:pPr>
      <w:r w:rsidRPr="00A51D3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FC38D" wp14:editId="74FDC65F">
                <wp:simplePos x="0" y="0"/>
                <wp:positionH relativeFrom="column">
                  <wp:posOffset>-297180</wp:posOffset>
                </wp:positionH>
                <wp:positionV relativeFrom="paragraph">
                  <wp:posOffset>56515</wp:posOffset>
                </wp:positionV>
                <wp:extent cx="3191510" cy="2314575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CAD" w:rsidRPr="00EE2691" w:rsidRDefault="00F82CAD" w:rsidP="00F82CAD">
                            <w:pPr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 w:rsidRPr="00EE2691">
                              <w:rPr>
                                <w:sz w:val="60"/>
                                <w:szCs w:val="60"/>
                              </w:rPr>
                              <w:t>ELA</w:t>
                            </w:r>
                          </w:p>
                          <w:p w:rsidR="00F82CAD" w:rsidRPr="00EE2691" w:rsidRDefault="00F82CAD" w:rsidP="00F82CAD">
                            <w:pPr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 w:rsidRPr="00EE2691">
                              <w:rPr>
                                <w:sz w:val="60"/>
                                <w:szCs w:val="60"/>
                              </w:rPr>
                              <w:t>Common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EE2691">
                              <w:rPr>
                                <w:sz w:val="60"/>
                                <w:szCs w:val="60"/>
                              </w:rPr>
                              <w:t>Core</w:t>
                            </w:r>
                          </w:p>
                          <w:p w:rsidR="00F82CAD" w:rsidRPr="00EE2691" w:rsidRDefault="00F82CAD" w:rsidP="00F82CAD">
                            <w:pPr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State </w:t>
                            </w:r>
                            <w:r w:rsidRPr="00EE2691">
                              <w:rPr>
                                <w:sz w:val="60"/>
                                <w:szCs w:val="60"/>
                              </w:rPr>
                              <w:t>Standards</w:t>
                            </w:r>
                          </w:p>
                          <w:p w:rsidR="00F82CAD" w:rsidRDefault="00F82CAD" w:rsidP="00F82CAD">
                            <w:pPr>
                              <w:jc w:val="right"/>
                              <w:rPr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Resource</w:t>
                            </w:r>
                            <w:r w:rsidRPr="00EE2691">
                              <w:rPr>
                                <w:sz w:val="60"/>
                                <w:szCs w:val="60"/>
                              </w:rPr>
                              <w:t xml:space="preserve"> Packet</w:t>
                            </w:r>
                          </w:p>
                          <w:p w:rsidR="00F82CAD" w:rsidRPr="00083699" w:rsidRDefault="00F82CAD" w:rsidP="00F82CAD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369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4pt;margin-top:4.45pt;width:251.3pt;height:18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" filled="f" stroked="f">
                <v:textbox>
                  <w:txbxContent>
                    <w:p w:rsidR="00F82CAD" w:rsidRPr="00EE2691" w:rsidRDefault="00F82CAD" w:rsidP="00F82CAD">
                      <w:pPr>
                        <w:jc w:val="right"/>
                        <w:rPr>
                          <w:sz w:val="60"/>
                          <w:szCs w:val="60"/>
                        </w:rPr>
                      </w:pPr>
                      <w:r w:rsidRPr="00EE2691">
                        <w:rPr>
                          <w:sz w:val="60"/>
                          <w:szCs w:val="60"/>
                        </w:rPr>
                        <w:t>ELA</w:t>
                      </w:r>
                    </w:p>
                    <w:p w:rsidR="00F82CAD" w:rsidRPr="00EE2691" w:rsidRDefault="00F82CAD" w:rsidP="00F82CAD">
                      <w:pPr>
                        <w:jc w:val="right"/>
                        <w:rPr>
                          <w:sz w:val="60"/>
                          <w:szCs w:val="60"/>
                        </w:rPr>
                      </w:pPr>
                      <w:r w:rsidRPr="00EE2691">
                        <w:rPr>
                          <w:sz w:val="60"/>
                          <w:szCs w:val="60"/>
                        </w:rPr>
                        <w:t>Common</w:t>
                      </w: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Pr="00EE2691">
                        <w:rPr>
                          <w:sz w:val="60"/>
                          <w:szCs w:val="60"/>
                        </w:rPr>
                        <w:t>Core</w:t>
                      </w:r>
                    </w:p>
                    <w:p w:rsidR="00F82CAD" w:rsidRPr="00EE2691" w:rsidRDefault="00F82CAD" w:rsidP="00F82CAD">
                      <w:pPr>
                        <w:jc w:val="right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State </w:t>
                      </w:r>
                      <w:r w:rsidRPr="00EE2691">
                        <w:rPr>
                          <w:sz w:val="60"/>
                          <w:szCs w:val="60"/>
                        </w:rPr>
                        <w:t>Standards</w:t>
                      </w:r>
                    </w:p>
                    <w:p w:rsidR="00F82CAD" w:rsidRDefault="00F82CAD" w:rsidP="00F82CAD">
                      <w:pPr>
                        <w:jc w:val="right"/>
                        <w:rPr>
                          <w:sz w:val="70"/>
                          <w:szCs w:val="7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Resource</w:t>
                      </w:r>
                      <w:r w:rsidRPr="00EE2691">
                        <w:rPr>
                          <w:sz w:val="60"/>
                          <w:szCs w:val="60"/>
                        </w:rPr>
                        <w:t xml:space="preserve"> Packet</w:t>
                      </w:r>
                    </w:p>
                    <w:p w:rsidR="00F82CAD" w:rsidRPr="00083699" w:rsidRDefault="00F82CAD" w:rsidP="00F82CAD">
                      <w:pPr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8369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  <w:r w:rsidRPr="00A51D3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015A9" wp14:editId="6C3BC47E">
                <wp:simplePos x="0" y="0"/>
                <wp:positionH relativeFrom="column">
                  <wp:posOffset>351790</wp:posOffset>
                </wp:positionH>
                <wp:positionV relativeFrom="paragraph">
                  <wp:posOffset>26035</wp:posOffset>
                </wp:positionV>
                <wp:extent cx="6282055" cy="2038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783" w:rsidRPr="007473D0" w:rsidRDefault="007A7783" w:rsidP="007A7783">
                            <w:pPr>
                              <w:ind w:left="-90"/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473D0">
                              <w:rPr>
                                <w:b/>
                                <w:sz w:val="50"/>
                                <w:szCs w:val="50"/>
                              </w:rPr>
                              <w:t>1</w:t>
                            </w:r>
                            <w:r w:rsidRPr="007473D0">
                              <w:rPr>
                                <w:b/>
                                <w:sz w:val="50"/>
                                <w:szCs w:val="50"/>
                                <w:vertAlign w:val="superscript"/>
                              </w:rPr>
                              <w:t>st</w:t>
                            </w:r>
                            <w:r w:rsidRPr="007473D0">
                              <w:rPr>
                                <w:b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F82CAD" w:rsidRPr="007473D0">
                              <w:rPr>
                                <w:b/>
                                <w:sz w:val="50"/>
                                <w:szCs w:val="50"/>
                              </w:rPr>
                              <w:t xml:space="preserve">Grade Level </w:t>
                            </w:r>
                          </w:p>
                          <w:p w:rsidR="007A7783" w:rsidRPr="007473D0" w:rsidRDefault="007A7783" w:rsidP="007A7783">
                            <w:pPr>
                              <w:ind w:left="-90"/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473D0">
                              <w:rPr>
                                <w:b/>
                                <w:sz w:val="50"/>
                                <w:szCs w:val="50"/>
                              </w:rPr>
                              <w:t>Opinion, Writers Write Opinion Letters</w:t>
                            </w:r>
                          </w:p>
                          <w:p w:rsidR="00F82CAD" w:rsidRPr="007473D0" w:rsidRDefault="007A7783" w:rsidP="007A7783">
                            <w:pPr>
                              <w:ind w:left="-90"/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473D0">
                              <w:rPr>
                                <w:b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gramStart"/>
                            <w:r w:rsidRPr="007473D0">
                              <w:rPr>
                                <w:b/>
                                <w:sz w:val="50"/>
                                <w:szCs w:val="50"/>
                              </w:rPr>
                              <w:t>for</w:t>
                            </w:r>
                            <w:proofErr w:type="gramEnd"/>
                            <w:r w:rsidRPr="007473D0">
                              <w:rPr>
                                <w:b/>
                                <w:sz w:val="50"/>
                                <w:szCs w:val="50"/>
                              </w:rPr>
                              <w:t xml:space="preserve"> Social Action</w:t>
                            </w:r>
                          </w:p>
                          <w:p w:rsidR="00F82CAD" w:rsidRPr="007473D0" w:rsidRDefault="00F82CAD" w:rsidP="00F41C1A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473D0">
                              <w:rPr>
                                <w:b/>
                                <w:sz w:val="50"/>
                                <w:szCs w:val="50"/>
                              </w:rPr>
                              <w:t xml:space="preserve">Unit </w:t>
                            </w:r>
                            <w:r w:rsidR="006831AE" w:rsidRPr="007473D0">
                              <w:rPr>
                                <w:b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  <w:p w:rsidR="00F82CAD" w:rsidRPr="007473D0" w:rsidRDefault="00DF0AE7" w:rsidP="00F82CAD">
                            <w:pPr>
                              <w:jc w:val="center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473D0">
                              <w:rPr>
                                <w:b/>
                                <w:sz w:val="50"/>
                                <w:szCs w:val="50"/>
                              </w:rPr>
                              <w:t>8/1</w:t>
                            </w:r>
                            <w:r w:rsidR="00D0688B" w:rsidRPr="007473D0">
                              <w:rPr>
                                <w:b/>
                                <w:sz w:val="50"/>
                                <w:szCs w:val="50"/>
                              </w:rPr>
                              <w:t>/13</w:t>
                            </w:r>
                            <w:r w:rsidR="00E73E52" w:rsidRPr="007473D0">
                              <w:rPr>
                                <w:b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.7pt;margin-top:2.05pt;width:494.6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" filled="f" stroked="f">
                <v:textbox style="mso-fit-shape-to-text:t">
                  <w:txbxContent>
                    <w:p w:rsidR="007A7783" w:rsidRPr="007473D0" w:rsidRDefault="007A7783" w:rsidP="007A7783">
                      <w:pPr>
                        <w:ind w:left="-90"/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7473D0">
                        <w:rPr>
                          <w:b/>
                          <w:sz w:val="50"/>
                          <w:szCs w:val="50"/>
                        </w:rPr>
                        <w:t>1</w:t>
                      </w:r>
                      <w:r w:rsidRPr="007473D0">
                        <w:rPr>
                          <w:b/>
                          <w:sz w:val="50"/>
                          <w:szCs w:val="50"/>
                          <w:vertAlign w:val="superscript"/>
                        </w:rPr>
                        <w:t>st</w:t>
                      </w:r>
                      <w:r w:rsidRPr="007473D0">
                        <w:rPr>
                          <w:b/>
                          <w:sz w:val="50"/>
                          <w:szCs w:val="50"/>
                        </w:rPr>
                        <w:t xml:space="preserve"> </w:t>
                      </w:r>
                      <w:r w:rsidR="00F82CAD" w:rsidRPr="007473D0">
                        <w:rPr>
                          <w:b/>
                          <w:sz w:val="50"/>
                          <w:szCs w:val="50"/>
                        </w:rPr>
                        <w:t xml:space="preserve">Grade Level </w:t>
                      </w:r>
                    </w:p>
                    <w:p w:rsidR="007A7783" w:rsidRPr="007473D0" w:rsidRDefault="007A7783" w:rsidP="007A7783">
                      <w:pPr>
                        <w:ind w:left="-90"/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7473D0">
                        <w:rPr>
                          <w:b/>
                          <w:sz w:val="50"/>
                          <w:szCs w:val="50"/>
                        </w:rPr>
                        <w:t>Opinion, Writers Write Opinion Letters</w:t>
                      </w:r>
                    </w:p>
                    <w:p w:rsidR="00F82CAD" w:rsidRPr="007473D0" w:rsidRDefault="007A7783" w:rsidP="007A7783">
                      <w:pPr>
                        <w:ind w:left="-90"/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7473D0">
                        <w:rPr>
                          <w:b/>
                          <w:sz w:val="50"/>
                          <w:szCs w:val="50"/>
                        </w:rPr>
                        <w:t xml:space="preserve"> </w:t>
                      </w:r>
                      <w:proofErr w:type="gramStart"/>
                      <w:r w:rsidRPr="007473D0">
                        <w:rPr>
                          <w:b/>
                          <w:sz w:val="50"/>
                          <w:szCs w:val="50"/>
                        </w:rPr>
                        <w:t>for</w:t>
                      </w:r>
                      <w:proofErr w:type="gramEnd"/>
                      <w:r w:rsidRPr="007473D0">
                        <w:rPr>
                          <w:b/>
                          <w:sz w:val="50"/>
                          <w:szCs w:val="50"/>
                        </w:rPr>
                        <w:t xml:space="preserve"> Social Action</w:t>
                      </w:r>
                    </w:p>
                    <w:p w:rsidR="00F82CAD" w:rsidRPr="007473D0" w:rsidRDefault="00F82CAD" w:rsidP="00F41C1A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7473D0">
                        <w:rPr>
                          <w:b/>
                          <w:sz w:val="50"/>
                          <w:szCs w:val="50"/>
                        </w:rPr>
                        <w:t xml:space="preserve">Unit </w:t>
                      </w:r>
                      <w:r w:rsidR="006831AE" w:rsidRPr="007473D0">
                        <w:rPr>
                          <w:b/>
                          <w:sz w:val="50"/>
                          <w:szCs w:val="50"/>
                        </w:rPr>
                        <w:t>5</w:t>
                      </w:r>
                    </w:p>
                    <w:p w:rsidR="00F82CAD" w:rsidRPr="007473D0" w:rsidRDefault="00DF0AE7" w:rsidP="00F82CAD">
                      <w:pPr>
                        <w:jc w:val="center"/>
                        <w:rPr>
                          <w:b/>
                          <w:sz w:val="50"/>
                          <w:szCs w:val="50"/>
                        </w:rPr>
                      </w:pPr>
                      <w:r w:rsidRPr="007473D0">
                        <w:rPr>
                          <w:b/>
                          <w:sz w:val="50"/>
                          <w:szCs w:val="50"/>
                        </w:rPr>
                        <w:t>8/1</w:t>
                      </w:r>
                      <w:r w:rsidR="00D0688B" w:rsidRPr="007473D0">
                        <w:rPr>
                          <w:b/>
                          <w:sz w:val="50"/>
                          <w:szCs w:val="50"/>
                        </w:rPr>
                        <w:t>/13</w:t>
                      </w:r>
                      <w:r w:rsidR="00E73E52" w:rsidRPr="007473D0">
                        <w:rPr>
                          <w:b/>
                          <w:sz w:val="50"/>
                          <w:szCs w:val="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82CAD" w:rsidRDefault="00F82CAD" w:rsidP="00F82CAD">
      <w:pPr>
        <w:rPr>
          <w:sz w:val="20"/>
          <w:szCs w:val="20"/>
        </w:rPr>
      </w:pPr>
    </w:p>
    <w:p w:rsidR="00F82CAD" w:rsidRDefault="00F82CAD" w:rsidP="00F82CA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F41C1A" w:rsidRDefault="00F41C1A" w:rsidP="00F41C1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Writing Unit of Study</w:t>
      </w:r>
    </w:p>
    <w:p w:rsidR="00F41C1A" w:rsidRDefault="00F41C1A" w:rsidP="00F41C1A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Grade – Opinion, Writers Write Opinion Letters for Social Action, Unit 5</w:t>
      </w:r>
    </w:p>
    <w:p w:rsidR="00F82CAD" w:rsidRPr="00A51D37" w:rsidRDefault="00F82CAD" w:rsidP="00F82CAD">
      <w:pPr>
        <w:rPr>
          <w:b/>
          <w:sz w:val="28"/>
          <w:szCs w:val="28"/>
        </w:rPr>
      </w:pPr>
      <w:r w:rsidRPr="00A51D37">
        <w:rPr>
          <w:b/>
          <w:sz w:val="28"/>
          <w:szCs w:val="28"/>
        </w:rPr>
        <w:t>Table of Contents</w:t>
      </w:r>
    </w:p>
    <w:p w:rsidR="00F82CAD" w:rsidRDefault="00F82CAD" w:rsidP="00F82CAD">
      <w:pPr>
        <w:rPr>
          <w:b/>
          <w:sz w:val="20"/>
          <w:szCs w:val="20"/>
        </w:rPr>
      </w:pPr>
    </w:p>
    <w:p w:rsidR="00F82CAD" w:rsidRPr="008C7A09" w:rsidRDefault="00F82CAD" w:rsidP="00F82CAD">
      <w:pPr>
        <w:tabs>
          <w:tab w:val="right" w:pos="1008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F82CAD" w:rsidRPr="00DF0AE7" w:rsidRDefault="00045028" w:rsidP="007A7783">
      <w:pPr>
        <w:tabs>
          <w:tab w:val="right" w:leader="dot" w:pos="10080"/>
        </w:tabs>
        <w:spacing w:line="480" w:lineRule="auto"/>
        <w:ind w:left="0" w:firstLine="0"/>
      </w:pPr>
      <w:r w:rsidRPr="00DF0AE7">
        <w:t xml:space="preserve">Touch Organizer </w:t>
      </w:r>
      <w:r w:rsidR="007A7783" w:rsidRPr="00DF0AE7">
        <w:t>Resource 1</w:t>
      </w:r>
      <w:r w:rsidR="00F36AB9" w:rsidRPr="00DF0AE7">
        <w:tab/>
      </w:r>
      <w:r w:rsidR="001B0C17">
        <w:t>1</w:t>
      </w:r>
    </w:p>
    <w:p w:rsidR="00F82CAD" w:rsidRPr="00DF0AE7" w:rsidRDefault="008E6904" w:rsidP="007A7783">
      <w:pPr>
        <w:tabs>
          <w:tab w:val="right" w:leader="dot" w:pos="10080"/>
        </w:tabs>
        <w:spacing w:line="480" w:lineRule="auto"/>
        <w:ind w:left="0" w:firstLine="0"/>
      </w:pPr>
      <w:r w:rsidRPr="00DF0AE7">
        <w:t xml:space="preserve">Dear Melanie </w:t>
      </w:r>
      <w:r w:rsidR="007A7783" w:rsidRPr="00DF0AE7">
        <w:t>Resource 2</w:t>
      </w:r>
      <w:r w:rsidR="00F36AB9" w:rsidRPr="00DF0AE7">
        <w:tab/>
      </w:r>
      <w:r w:rsidR="001B0C17">
        <w:t>2</w:t>
      </w:r>
    </w:p>
    <w:p w:rsidR="00F82CAD" w:rsidRPr="00DF0AE7" w:rsidRDefault="008E6904" w:rsidP="007A7783">
      <w:pPr>
        <w:tabs>
          <w:tab w:val="right" w:leader="dot" w:pos="10080"/>
        </w:tabs>
        <w:spacing w:line="480" w:lineRule="auto"/>
        <w:ind w:left="0" w:firstLine="0"/>
      </w:pPr>
      <w:r w:rsidRPr="00DF0AE7">
        <w:t xml:space="preserve">Dear Ms. </w:t>
      </w:r>
      <w:proofErr w:type="spellStart"/>
      <w:r w:rsidRPr="00DF0AE7">
        <w:t>Talish</w:t>
      </w:r>
      <w:proofErr w:type="spellEnd"/>
      <w:r w:rsidRPr="00DF0AE7">
        <w:t xml:space="preserve"> </w:t>
      </w:r>
      <w:r w:rsidR="007A7783" w:rsidRPr="00DF0AE7">
        <w:t>Resource 3</w:t>
      </w:r>
      <w:r w:rsidR="00F36AB9" w:rsidRPr="00DF0AE7">
        <w:tab/>
      </w:r>
      <w:r w:rsidR="001B0C17">
        <w:t>8</w:t>
      </w:r>
    </w:p>
    <w:p w:rsidR="00F82CAD" w:rsidRPr="00DF0AE7" w:rsidRDefault="008E6904" w:rsidP="007A7783">
      <w:pPr>
        <w:tabs>
          <w:tab w:val="right" w:leader="dot" w:pos="10080"/>
        </w:tabs>
        <w:spacing w:line="480" w:lineRule="auto"/>
        <w:ind w:left="0" w:right="-360" w:firstLine="0"/>
      </w:pPr>
      <w:r w:rsidRPr="00DF0AE7">
        <w:t xml:space="preserve">Dear Mrs. </w:t>
      </w:r>
      <w:proofErr w:type="spellStart"/>
      <w:r w:rsidRPr="00DF0AE7">
        <w:t>Werdle</w:t>
      </w:r>
      <w:proofErr w:type="spellEnd"/>
      <w:r w:rsidRPr="00DF0AE7">
        <w:t xml:space="preserve"> </w:t>
      </w:r>
      <w:r w:rsidR="007A7783" w:rsidRPr="00DF0AE7">
        <w:t>Resource 4</w:t>
      </w:r>
      <w:r w:rsidR="00F36AB9" w:rsidRPr="00DF0AE7">
        <w:tab/>
      </w:r>
      <w:r w:rsidR="001B0C17">
        <w:t>9</w:t>
      </w:r>
    </w:p>
    <w:p w:rsidR="008E6904" w:rsidRPr="00DF0AE7" w:rsidRDefault="008E6904" w:rsidP="008E6904">
      <w:pPr>
        <w:ind w:left="0" w:firstLine="0"/>
      </w:pPr>
    </w:p>
    <w:p w:rsidR="008E6904" w:rsidRPr="00DF0AE7" w:rsidRDefault="008E6904" w:rsidP="008E6904">
      <w:pPr>
        <w:ind w:left="0" w:firstLine="0"/>
      </w:pPr>
    </w:p>
    <w:p w:rsidR="008E6904" w:rsidRPr="00DF0AE7" w:rsidRDefault="008E6904" w:rsidP="008E6904">
      <w:pPr>
        <w:spacing w:after="200" w:line="276" w:lineRule="auto"/>
        <w:ind w:left="0" w:firstLine="0"/>
        <w:rPr>
          <w:b/>
          <w:color w:val="FF0000"/>
        </w:rPr>
      </w:pPr>
    </w:p>
    <w:p w:rsidR="008E6904" w:rsidRPr="00DF0AE7" w:rsidRDefault="008E6904" w:rsidP="008E6904">
      <w:pPr>
        <w:tabs>
          <w:tab w:val="right" w:leader="dot" w:pos="10080"/>
        </w:tabs>
        <w:spacing w:line="480" w:lineRule="auto"/>
        <w:ind w:left="0" w:right="-360" w:firstLine="0"/>
        <w:rPr>
          <w:color w:val="000000" w:themeColor="text1"/>
          <w:u w:val="single"/>
        </w:rPr>
      </w:pPr>
      <w:r w:rsidRPr="00DF0AE7">
        <w:rPr>
          <w:color w:val="000000" w:themeColor="text1"/>
          <w:u w:val="single"/>
        </w:rPr>
        <w:t>Assessment Options</w:t>
      </w:r>
    </w:p>
    <w:p w:rsidR="008E6904" w:rsidRPr="00DF0AE7" w:rsidRDefault="008E6904" w:rsidP="008E6904">
      <w:pPr>
        <w:tabs>
          <w:tab w:val="right" w:leader="dot" w:pos="10080"/>
        </w:tabs>
        <w:spacing w:line="480" w:lineRule="auto"/>
        <w:ind w:left="0" w:right="-360" w:firstLine="0"/>
      </w:pPr>
      <w:r w:rsidRPr="00DF0AE7">
        <w:t>Editing Checklist</w:t>
      </w:r>
      <w:r w:rsidRPr="00DF0AE7">
        <w:tab/>
      </w:r>
      <w:r w:rsidR="00F36AB9" w:rsidRPr="00DF0AE7">
        <w:t>1</w:t>
      </w:r>
      <w:r w:rsidR="003E0A28">
        <w:t>0</w:t>
      </w:r>
    </w:p>
    <w:p w:rsidR="008E6904" w:rsidRPr="00DF0AE7" w:rsidRDefault="008E6904" w:rsidP="008E6904">
      <w:pPr>
        <w:tabs>
          <w:tab w:val="right" w:leader="dot" w:pos="10080"/>
        </w:tabs>
        <w:spacing w:line="480" w:lineRule="auto"/>
        <w:ind w:left="0" w:right="-360" w:firstLine="0"/>
      </w:pPr>
      <w:r w:rsidRPr="00DF0AE7">
        <w:t>Student Self Reflections</w:t>
      </w:r>
      <w:r w:rsidRPr="00DF0AE7">
        <w:tab/>
      </w:r>
      <w:r w:rsidR="00F36AB9" w:rsidRPr="00DF0AE7">
        <w:t>1</w:t>
      </w:r>
      <w:r w:rsidR="003E0A28">
        <w:t>1</w:t>
      </w:r>
    </w:p>
    <w:p w:rsidR="008E6904" w:rsidRPr="00DF0AE7" w:rsidRDefault="008E6904" w:rsidP="008E6904">
      <w:pPr>
        <w:tabs>
          <w:tab w:val="right" w:leader="dot" w:pos="10080"/>
        </w:tabs>
        <w:spacing w:line="480" w:lineRule="auto"/>
        <w:ind w:left="0" w:right="-360" w:firstLine="0"/>
      </w:pPr>
      <w:r w:rsidRPr="00DF0AE7">
        <w:t xml:space="preserve">Class Profile </w:t>
      </w:r>
      <w:r w:rsidR="00C001F2" w:rsidRPr="00DF0AE7">
        <w:t xml:space="preserve">of </w:t>
      </w:r>
      <w:r w:rsidRPr="00DF0AE7">
        <w:t xml:space="preserve">Teaching Points and </w:t>
      </w:r>
      <w:r w:rsidR="00C001F2" w:rsidRPr="00DF0AE7">
        <w:t>Learning Points</w:t>
      </w:r>
      <w:r w:rsidRPr="00DF0AE7">
        <w:tab/>
      </w:r>
      <w:r w:rsidR="00F36AB9" w:rsidRPr="00DF0AE7">
        <w:t>1</w:t>
      </w:r>
      <w:r w:rsidR="003E0A28">
        <w:t>2</w:t>
      </w:r>
    </w:p>
    <w:p w:rsidR="008E6904" w:rsidRPr="00DF0AE7" w:rsidRDefault="008E6904" w:rsidP="008E6904">
      <w:pPr>
        <w:tabs>
          <w:tab w:val="right" w:leader="dot" w:pos="10080"/>
        </w:tabs>
        <w:spacing w:line="480" w:lineRule="auto"/>
        <w:ind w:left="0" w:right="-360" w:firstLine="0"/>
      </w:pPr>
      <w:r w:rsidRPr="00DF0AE7">
        <w:t>Class Profile Teaching Points and Behavior Checklist/Conferring Sheet – option B</w:t>
      </w:r>
      <w:r w:rsidRPr="00DF0AE7">
        <w:tab/>
      </w:r>
      <w:r w:rsidR="00F36AB9" w:rsidRPr="00DF0AE7">
        <w:t>1</w:t>
      </w:r>
      <w:r w:rsidR="003E0A28">
        <w:t>3</w:t>
      </w:r>
    </w:p>
    <w:p w:rsidR="008E6904" w:rsidRPr="00DF0AE7" w:rsidRDefault="008E6904" w:rsidP="008E6904">
      <w:pPr>
        <w:tabs>
          <w:tab w:val="right" w:leader="dot" w:pos="10080"/>
        </w:tabs>
        <w:spacing w:line="480" w:lineRule="auto"/>
        <w:ind w:left="0" w:right="-360" w:firstLine="0"/>
      </w:pPr>
      <w:r w:rsidRPr="00DF0AE7">
        <w:t>Proficiency Checklist</w:t>
      </w:r>
      <w:r w:rsidRPr="00DF0AE7">
        <w:tab/>
      </w:r>
      <w:r w:rsidR="003E0A28">
        <w:t>18</w:t>
      </w:r>
    </w:p>
    <w:p w:rsidR="008E6904" w:rsidRPr="00DF0AE7" w:rsidRDefault="008E6904" w:rsidP="008E6904">
      <w:pPr>
        <w:tabs>
          <w:tab w:val="right" w:leader="dot" w:pos="10080"/>
        </w:tabs>
        <w:spacing w:line="480" w:lineRule="auto"/>
        <w:ind w:left="0" w:right="-360" w:firstLine="0"/>
      </w:pPr>
      <w:r w:rsidRPr="00DF0AE7">
        <w:t>Some Possibilities for Purposeful Use of the Share Time</w:t>
      </w:r>
      <w:r w:rsidRPr="00DF0AE7">
        <w:tab/>
      </w:r>
      <w:r w:rsidR="003E0A28">
        <w:t>19</w:t>
      </w:r>
    </w:p>
    <w:p w:rsidR="008E6904" w:rsidRPr="00FE32C9" w:rsidRDefault="008E6904" w:rsidP="008E6904">
      <w:pPr>
        <w:tabs>
          <w:tab w:val="right" w:leader="dot" w:pos="10080"/>
        </w:tabs>
        <w:spacing w:line="480" w:lineRule="auto"/>
        <w:ind w:left="0" w:right="-360" w:firstLine="0"/>
        <w:rPr>
          <w:color w:val="FF0000"/>
          <w:sz w:val="32"/>
          <w:szCs w:val="32"/>
        </w:rPr>
      </w:pPr>
    </w:p>
    <w:p w:rsidR="008E6904" w:rsidRDefault="008E6904" w:rsidP="008E6904">
      <w:pPr>
        <w:ind w:left="0" w:firstLine="0"/>
        <w:sectPr w:rsidR="008E6904" w:rsidSect="002A24F7">
          <w:footerReference w:type="default" r:id="rId10"/>
          <w:pgSz w:w="12240" w:h="15840"/>
          <w:pgMar w:top="1008" w:right="1008" w:bottom="1008" w:left="1008" w:header="720" w:footer="720" w:gutter="0"/>
          <w:pgNumType w:start="1"/>
          <w:cols w:space="720"/>
          <w:docGrid w:linePitch="360"/>
        </w:sectPr>
      </w:pPr>
    </w:p>
    <w:p w:rsidR="007A7783" w:rsidRPr="007A7783" w:rsidRDefault="007A7783" w:rsidP="007A7783">
      <w:pPr>
        <w:ind w:left="0" w:firstLine="0"/>
        <w:rPr>
          <w:rFonts w:ascii="Calibri" w:eastAsia="Times New Roman" w:hAnsi="Calibri" w:cs="Calibri"/>
          <w:sz w:val="50"/>
          <w:szCs w:val="50"/>
        </w:rPr>
      </w:pPr>
      <w:r w:rsidRPr="007A778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005CB78" wp14:editId="695B83B9">
                <wp:simplePos x="0" y="0"/>
                <wp:positionH relativeFrom="column">
                  <wp:posOffset>-125095</wp:posOffset>
                </wp:positionH>
                <wp:positionV relativeFrom="paragraph">
                  <wp:posOffset>-179705</wp:posOffset>
                </wp:positionV>
                <wp:extent cx="7000240" cy="969645"/>
                <wp:effectExtent l="0" t="0" r="10160" b="2095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240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9.85pt;margin-top:-14.15pt;width:551.2pt;height:76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"/>
            </w:pict>
          </mc:Fallback>
        </mc:AlternateContent>
      </w:r>
      <w:r w:rsidRPr="007A778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D934D5" wp14:editId="05CCCD6A">
                <wp:simplePos x="0" y="0"/>
                <wp:positionH relativeFrom="column">
                  <wp:posOffset>1290955</wp:posOffset>
                </wp:positionH>
                <wp:positionV relativeFrom="paragraph">
                  <wp:posOffset>313690</wp:posOffset>
                </wp:positionV>
                <wp:extent cx="1336675" cy="370205"/>
                <wp:effectExtent l="0" t="3175" r="127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783" w:rsidRPr="002D673A" w:rsidRDefault="007A7783" w:rsidP="007A7783">
                            <w:pP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2D673A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Greeting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101.65pt;margin-top:24.7pt;width:105.25pt;height:29.1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" filled="f" stroked="f" strokecolor="white">
                <v:textbox style="mso-fit-shape-to-text:t">
                  <w:txbxContent>
                    <w:p w:rsidR="007A7783" w:rsidRPr="002D673A" w:rsidRDefault="007A7783" w:rsidP="007A7783">
                      <w:pPr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2D673A">
                        <w:rPr>
                          <w:rFonts w:ascii="Calibri" w:hAnsi="Calibri" w:cs="Calibri"/>
                          <w:sz w:val="36"/>
                          <w:szCs w:val="36"/>
                        </w:rPr>
                        <w:t>Greeting</w:t>
                      </w:r>
                    </w:p>
                  </w:txbxContent>
                </v:textbox>
              </v:shape>
            </w:pict>
          </mc:Fallback>
        </mc:AlternateContent>
      </w:r>
      <w:r w:rsidRPr="007A77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CF0FC8E" wp14:editId="64158B08">
            <wp:simplePos x="0" y="0"/>
            <wp:positionH relativeFrom="column">
              <wp:posOffset>5486400</wp:posOffset>
            </wp:positionH>
            <wp:positionV relativeFrom="paragraph">
              <wp:posOffset>-321945</wp:posOffset>
            </wp:positionV>
            <wp:extent cx="1259840" cy="1043305"/>
            <wp:effectExtent l="0" t="0" r="0" b="4445"/>
            <wp:wrapNone/>
            <wp:docPr id="7" name="Picture 7" descr="MC9004420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42022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783">
        <w:rPr>
          <w:rFonts w:ascii="Calibri" w:eastAsia="Times New Roman" w:hAnsi="Calibri" w:cs="Calibri"/>
          <w:sz w:val="50"/>
          <w:szCs w:val="50"/>
        </w:rPr>
        <w:t>Dear ______________________________,</w:t>
      </w:r>
    </w:p>
    <w:p w:rsidR="007A7783" w:rsidRPr="007A7783" w:rsidRDefault="007A7783" w:rsidP="007A7783">
      <w:pPr>
        <w:ind w:left="0" w:firstLine="0"/>
        <w:rPr>
          <w:rFonts w:ascii="Calibri" w:eastAsia="Times New Roman" w:hAnsi="Calibri" w:cs="Calibri"/>
          <w:sz w:val="50"/>
          <w:szCs w:val="50"/>
        </w:rPr>
      </w:pPr>
    </w:p>
    <w:p w:rsidR="007A7783" w:rsidRPr="007A7783" w:rsidRDefault="007A7783" w:rsidP="007A7783">
      <w:pPr>
        <w:ind w:left="0" w:firstLine="0"/>
        <w:rPr>
          <w:rFonts w:ascii="Calibri" w:eastAsia="Times New Roman" w:hAnsi="Calibri" w:cs="Calibri"/>
          <w:sz w:val="50"/>
          <w:szCs w:val="5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7A7783" w:rsidRPr="007A7783" w:rsidTr="008C3132">
        <w:trPr>
          <w:trHeight w:val="1547"/>
        </w:trPr>
        <w:tc>
          <w:tcPr>
            <w:tcW w:w="11016" w:type="dxa"/>
            <w:shd w:val="clear" w:color="auto" w:fill="auto"/>
          </w:tcPr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  <w:r w:rsidRPr="007A77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29839BA2" wp14:editId="38F654A4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114300</wp:posOffset>
                  </wp:positionV>
                  <wp:extent cx="838200" cy="7239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  <w:t>Opinion</w:t>
            </w:r>
          </w:p>
          <w:p w:rsidR="007A7783" w:rsidRPr="007A7783" w:rsidRDefault="007A7783" w:rsidP="007A7783">
            <w:pPr>
              <w:tabs>
                <w:tab w:val="left" w:pos="3792"/>
              </w:tabs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</w:r>
          </w:p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</w:p>
        </w:tc>
      </w:tr>
    </w:tbl>
    <w:p w:rsidR="007A7783" w:rsidRPr="007A7783" w:rsidRDefault="007A7783" w:rsidP="007A7783">
      <w:pPr>
        <w:ind w:left="0" w:firstLine="0"/>
        <w:rPr>
          <w:rFonts w:ascii="Calibri" w:eastAsia="Times New Roman" w:hAnsi="Calibri" w:cs="Calibri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7A7783" w:rsidRPr="007A7783" w:rsidTr="008C3132">
        <w:tc>
          <w:tcPr>
            <w:tcW w:w="11016" w:type="dxa"/>
            <w:shd w:val="clear" w:color="auto" w:fill="auto"/>
          </w:tcPr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  <w:r w:rsidRPr="007A77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D19F9A8" wp14:editId="488B995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89535</wp:posOffset>
                  </wp:positionV>
                  <wp:extent cx="794385" cy="794385"/>
                  <wp:effectExtent l="0" t="0" r="5715" b="571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  <w:t>Reason</w:t>
            </w:r>
          </w:p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</w:p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</w:p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</w:tr>
    </w:tbl>
    <w:p w:rsidR="007A7783" w:rsidRPr="007A7783" w:rsidRDefault="007A7783" w:rsidP="007A7783">
      <w:pPr>
        <w:ind w:left="0" w:firstLine="0"/>
        <w:rPr>
          <w:rFonts w:ascii="Calibri" w:eastAsia="Times New Roman" w:hAnsi="Calibri" w:cs="Calibri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7A7783" w:rsidRPr="007A7783" w:rsidTr="008C3132">
        <w:tc>
          <w:tcPr>
            <w:tcW w:w="11016" w:type="dxa"/>
            <w:shd w:val="clear" w:color="auto" w:fill="auto"/>
          </w:tcPr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  <w:r w:rsidRPr="007A7783">
              <w:rPr>
                <w:rFonts w:ascii="Calibri" w:eastAsia="Times New Roman" w:hAnsi="Calibri" w:cs="Calibri"/>
                <w:noProof/>
                <w:sz w:val="36"/>
                <w:szCs w:val="36"/>
              </w:rPr>
              <w:drawing>
                <wp:anchor distT="0" distB="0" distL="114300" distR="114300" simplePos="0" relativeHeight="251670528" behindDoc="0" locked="0" layoutInCell="1" allowOverlap="1" wp14:anchorId="2E8598DC" wp14:editId="564600FE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92075</wp:posOffset>
                  </wp:positionV>
                  <wp:extent cx="794385" cy="794385"/>
                  <wp:effectExtent l="0" t="0" r="5715" b="571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  <w:t>Reason</w:t>
            </w:r>
          </w:p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</w:p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</w:p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</w:tr>
    </w:tbl>
    <w:p w:rsidR="007A7783" w:rsidRPr="007A7783" w:rsidRDefault="007A7783" w:rsidP="007A7783">
      <w:pPr>
        <w:ind w:left="0" w:firstLine="0"/>
        <w:rPr>
          <w:rFonts w:ascii="Calibri" w:eastAsia="Times New Roman" w:hAnsi="Calibri" w:cs="Calibri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7A7783" w:rsidRPr="007A7783" w:rsidTr="008C3132">
        <w:tc>
          <w:tcPr>
            <w:tcW w:w="11016" w:type="dxa"/>
            <w:shd w:val="clear" w:color="auto" w:fill="auto"/>
          </w:tcPr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  <w:r w:rsidRPr="007A77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6A0FEA4" wp14:editId="7955C8C5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116840</wp:posOffset>
                  </wp:positionV>
                  <wp:extent cx="669925" cy="816610"/>
                  <wp:effectExtent l="0" t="0" r="0" b="254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  <w:t>Solution</w:t>
            </w:r>
          </w:p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</w:p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</w:p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</w:tr>
    </w:tbl>
    <w:p w:rsidR="007A7783" w:rsidRPr="007A7783" w:rsidRDefault="007A7783" w:rsidP="007A7783">
      <w:pPr>
        <w:ind w:left="0" w:firstLine="0"/>
        <w:rPr>
          <w:rFonts w:ascii="Calibri" w:eastAsia="Times New Roman" w:hAnsi="Calibri" w:cs="Calibri"/>
          <w:sz w:val="36"/>
          <w:szCs w:val="36"/>
        </w:rPr>
      </w:pPr>
      <w:r w:rsidRPr="007A77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B041CAF" wp14:editId="17CD4DCD">
            <wp:simplePos x="0" y="0"/>
            <wp:positionH relativeFrom="column">
              <wp:posOffset>110490</wp:posOffset>
            </wp:positionH>
            <wp:positionV relativeFrom="paragraph">
              <wp:posOffset>154940</wp:posOffset>
            </wp:positionV>
            <wp:extent cx="661670" cy="882015"/>
            <wp:effectExtent l="0" t="0" r="5080" b="0"/>
            <wp:wrapNone/>
            <wp:docPr id="14" name="Picture 14" descr="MC9004404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900440452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7A7783" w:rsidRPr="007A7783" w:rsidTr="008C3132">
        <w:tc>
          <w:tcPr>
            <w:tcW w:w="11016" w:type="dxa"/>
            <w:shd w:val="clear" w:color="auto" w:fill="auto"/>
          </w:tcPr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  <w:r w:rsidRPr="007A77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2E7E6D" wp14:editId="24B4E3FB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15240</wp:posOffset>
                      </wp:positionV>
                      <wp:extent cx="851535" cy="285115"/>
                      <wp:effectExtent l="0" t="254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1535" cy="285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7783" w:rsidRPr="006B23AA" w:rsidRDefault="007A7783" w:rsidP="007A7783">
                                  <w:pPr>
                                    <w:rPr>
                                      <w:rFonts w:ascii="Curlz MT" w:hAnsi="Curlz MT" w:cs="Calibri"/>
                                      <w:b/>
                                      <w:color w:val="C00000"/>
                                    </w:rPr>
                                  </w:pPr>
                                  <w:r w:rsidRPr="006B23AA">
                                    <w:rPr>
                                      <w:rFonts w:ascii="Curlz MT" w:hAnsi="Curlz MT" w:cs="Calibri"/>
                                      <w:b/>
                                      <w:color w:val="C00000"/>
                                    </w:rPr>
                                    <w:t>Goodbye!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9" type="#_x0000_t202" style="position:absolute;margin-left:40.4pt;margin-top:1.2pt;width:67.05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3O1uQIAAL8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" filled="f" stroked="f">
                      <v:textbox>
                        <w:txbxContent>
                          <w:p w:rsidR="007A7783" w:rsidRPr="006B23AA" w:rsidRDefault="007A7783" w:rsidP="007A7783">
                            <w:pPr>
                              <w:rPr>
                                <w:rFonts w:ascii="Curlz MT" w:hAnsi="Curlz MT" w:cs="Calibri"/>
                                <w:b/>
                                <w:color w:val="C00000"/>
                              </w:rPr>
                            </w:pPr>
                            <w:r w:rsidRPr="006B23AA">
                              <w:rPr>
                                <w:rFonts w:ascii="Curlz MT" w:hAnsi="Curlz MT" w:cs="Calibri"/>
                                <w:b/>
                                <w:color w:val="C00000"/>
                              </w:rPr>
                              <w:t>Goodbye!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</w:r>
            <w:r w:rsidRPr="007A7783">
              <w:rPr>
                <w:rFonts w:ascii="Calibri" w:eastAsia="Times New Roman" w:hAnsi="Calibri" w:cs="Calibri"/>
                <w:sz w:val="36"/>
                <w:szCs w:val="36"/>
              </w:rPr>
              <w:tab/>
              <w:t>Closing</w:t>
            </w:r>
          </w:p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36"/>
                <w:szCs w:val="36"/>
              </w:rPr>
            </w:pPr>
          </w:p>
          <w:p w:rsidR="007A7783" w:rsidRPr="007A7783" w:rsidRDefault="007A7783" w:rsidP="007A7783">
            <w:pPr>
              <w:ind w:left="0" w:firstLine="0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7A778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9AD97E" wp14:editId="3196914A">
                      <wp:simplePos x="0" y="0"/>
                      <wp:positionH relativeFrom="column">
                        <wp:posOffset>5648325</wp:posOffset>
                      </wp:positionH>
                      <wp:positionV relativeFrom="paragraph">
                        <wp:posOffset>120015</wp:posOffset>
                      </wp:positionV>
                      <wp:extent cx="578485" cy="677545"/>
                      <wp:effectExtent l="0" t="0" r="2540" b="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8485" cy="677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7783" w:rsidRPr="00817EF8" w:rsidRDefault="007A7783" w:rsidP="007A7783">
                                  <w:pPr>
                                    <w:rPr>
                                      <w:rFonts w:ascii="Calibri" w:hAnsi="Calibri" w:cs="Calibri"/>
                                      <w:sz w:val="70"/>
                                      <w:szCs w:val="70"/>
                                    </w:rPr>
                                  </w:pPr>
                                  <w:r w:rsidRPr="00817EF8">
                                    <w:rPr>
                                      <w:rFonts w:ascii="Calibri" w:hAnsi="Calibri" w:cs="Calibri"/>
                                      <w:sz w:val="70"/>
                                      <w:szCs w:val="70"/>
                                    </w:rPr>
                                    <w:t>,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30" type="#_x0000_t202" style="position:absolute;margin-left:444.75pt;margin-top:9.45pt;width:45.55pt;height:5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" filled="f" stroked="f">
                      <v:textbox>
                        <w:txbxContent>
                          <w:p w:rsidR="007A7783" w:rsidRPr="00817EF8" w:rsidRDefault="007A7783" w:rsidP="007A7783">
                            <w:pPr>
                              <w:rPr>
                                <w:rFonts w:ascii="Calibri" w:hAnsi="Calibri" w:cs="Calibri"/>
                                <w:sz w:val="70"/>
                                <w:szCs w:val="70"/>
                              </w:rPr>
                            </w:pPr>
                            <w:r w:rsidRPr="00817EF8">
                              <w:rPr>
                                <w:rFonts w:ascii="Calibri" w:hAnsi="Calibri" w:cs="Calibri"/>
                                <w:sz w:val="70"/>
                                <w:szCs w:val="70"/>
                              </w:rPr>
                              <w:t>,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A7783" w:rsidRPr="007A7783" w:rsidRDefault="007A7783" w:rsidP="007A7783">
      <w:pPr>
        <w:ind w:left="0" w:firstLine="0"/>
        <w:rPr>
          <w:rFonts w:ascii="Calibri" w:eastAsia="Times New Roman" w:hAnsi="Calibri" w:cs="Calibri"/>
          <w:sz w:val="50"/>
          <w:szCs w:val="50"/>
        </w:rPr>
      </w:pPr>
      <w:r w:rsidRPr="007A7783">
        <w:rPr>
          <w:rFonts w:ascii="Calibri" w:eastAsia="Times New Roman" w:hAnsi="Calibri" w:cs="Calibri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850878A" wp14:editId="446CBA29">
                <wp:simplePos x="0" y="0"/>
                <wp:positionH relativeFrom="column">
                  <wp:posOffset>-81280</wp:posOffset>
                </wp:positionH>
                <wp:positionV relativeFrom="paragraph">
                  <wp:posOffset>234950</wp:posOffset>
                </wp:positionV>
                <wp:extent cx="7000240" cy="869315"/>
                <wp:effectExtent l="13970" t="5715" r="5715" b="107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24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.4pt;margin-top:18.5pt;width:551.2pt;height:68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"/>
            </w:pict>
          </mc:Fallback>
        </mc:AlternateContent>
      </w:r>
      <w:r w:rsidRPr="007A77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A2E887E" wp14:editId="06371C33">
            <wp:simplePos x="0" y="0"/>
            <wp:positionH relativeFrom="column">
              <wp:posOffset>6186170</wp:posOffset>
            </wp:positionH>
            <wp:positionV relativeFrom="paragraph">
              <wp:posOffset>234950</wp:posOffset>
            </wp:positionV>
            <wp:extent cx="671830" cy="706755"/>
            <wp:effectExtent l="0" t="0" r="0" b="0"/>
            <wp:wrapNone/>
            <wp:docPr id="15" name="Picture 1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783" w:rsidRPr="007A7783" w:rsidRDefault="007A7783" w:rsidP="007A7783">
      <w:pPr>
        <w:ind w:left="0" w:firstLine="0"/>
        <w:rPr>
          <w:rFonts w:ascii="Calibri" w:eastAsia="Times New Roman" w:hAnsi="Calibri" w:cs="Calibri"/>
          <w:sz w:val="50"/>
          <w:szCs w:val="50"/>
        </w:rPr>
      </w:pPr>
      <w:r w:rsidRPr="007A7783">
        <w:rPr>
          <w:rFonts w:ascii="Calibri" w:eastAsia="Times New Roman" w:hAnsi="Calibri" w:cs="Calibri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417C84" wp14:editId="6A5278F7">
                <wp:simplePos x="0" y="0"/>
                <wp:positionH relativeFrom="column">
                  <wp:posOffset>3190240</wp:posOffset>
                </wp:positionH>
                <wp:positionV relativeFrom="paragraph">
                  <wp:posOffset>45720</wp:posOffset>
                </wp:positionV>
                <wp:extent cx="2519680" cy="0"/>
                <wp:effectExtent l="8890" t="13335" r="5080" b="571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9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51.2pt;margin-top:3.6pt;width:198.4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"/>
            </w:pict>
          </mc:Fallback>
        </mc:AlternateContent>
      </w:r>
      <w:r w:rsidR="00FA0B74">
        <w:rPr>
          <w:rFonts w:ascii="Calibri" w:eastAsia="Times New Roman" w:hAnsi="Calibri" w:cs="Calibri"/>
          <w:sz w:val="50"/>
          <w:szCs w:val="50"/>
        </w:rPr>
        <w:tab/>
      </w:r>
      <w:r w:rsidR="00FA0B74">
        <w:rPr>
          <w:rFonts w:ascii="Calibri" w:eastAsia="Times New Roman" w:hAnsi="Calibri" w:cs="Calibri"/>
          <w:sz w:val="50"/>
          <w:szCs w:val="50"/>
        </w:rPr>
        <w:tab/>
      </w:r>
      <w:r w:rsidR="00FA0B74">
        <w:rPr>
          <w:rFonts w:ascii="Calibri" w:eastAsia="Times New Roman" w:hAnsi="Calibri" w:cs="Calibri"/>
          <w:sz w:val="50"/>
          <w:szCs w:val="50"/>
        </w:rPr>
        <w:tab/>
      </w:r>
      <w:r w:rsidR="00FA0B74">
        <w:rPr>
          <w:rFonts w:ascii="Calibri" w:eastAsia="Times New Roman" w:hAnsi="Calibri" w:cs="Calibri"/>
          <w:sz w:val="50"/>
          <w:szCs w:val="50"/>
        </w:rPr>
        <w:tab/>
      </w:r>
      <w:r w:rsidR="00FA0B74">
        <w:rPr>
          <w:rFonts w:ascii="Calibri" w:eastAsia="Times New Roman" w:hAnsi="Calibri" w:cs="Calibri"/>
          <w:sz w:val="50"/>
          <w:szCs w:val="50"/>
        </w:rPr>
        <w:tab/>
      </w:r>
      <w:r w:rsidR="00FA0B74">
        <w:rPr>
          <w:rFonts w:ascii="Calibri" w:eastAsia="Times New Roman" w:hAnsi="Calibri" w:cs="Calibri"/>
          <w:sz w:val="50"/>
          <w:szCs w:val="50"/>
        </w:rPr>
        <w:tab/>
        <w:t xml:space="preserve">      </w:t>
      </w:r>
      <w:r w:rsidRPr="007A7783">
        <w:rPr>
          <w:rFonts w:ascii="Calibri" w:eastAsia="Times New Roman" w:hAnsi="Calibri" w:cs="Calibri"/>
          <w:sz w:val="50"/>
          <w:szCs w:val="50"/>
        </w:rPr>
        <w:t>___________________</w:t>
      </w:r>
    </w:p>
    <w:p w:rsidR="007A7783" w:rsidRPr="007A7783" w:rsidRDefault="007A7783" w:rsidP="007A7783">
      <w:pPr>
        <w:ind w:left="0" w:firstLine="0"/>
        <w:rPr>
          <w:rFonts w:ascii="Calibri" w:eastAsia="Times New Roman" w:hAnsi="Calibri" w:cs="Calibri"/>
          <w:sz w:val="36"/>
          <w:szCs w:val="36"/>
        </w:rPr>
      </w:pPr>
      <w:r w:rsidRPr="007A7783">
        <w:rPr>
          <w:rFonts w:ascii="Calibri" w:eastAsia="Times New Roman" w:hAnsi="Calibri" w:cs="Calibri"/>
          <w:sz w:val="50"/>
          <w:szCs w:val="50"/>
        </w:rPr>
        <w:tab/>
      </w:r>
      <w:r w:rsidRPr="007A7783">
        <w:rPr>
          <w:rFonts w:ascii="Calibri" w:eastAsia="Times New Roman" w:hAnsi="Calibri" w:cs="Calibri"/>
          <w:sz w:val="50"/>
          <w:szCs w:val="50"/>
        </w:rPr>
        <w:tab/>
      </w:r>
      <w:r w:rsidRPr="007A7783">
        <w:rPr>
          <w:rFonts w:ascii="Calibri" w:eastAsia="Times New Roman" w:hAnsi="Calibri" w:cs="Calibri"/>
          <w:sz w:val="50"/>
          <w:szCs w:val="50"/>
        </w:rPr>
        <w:tab/>
      </w:r>
      <w:r w:rsidRPr="007A7783">
        <w:rPr>
          <w:rFonts w:ascii="Calibri" w:eastAsia="Times New Roman" w:hAnsi="Calibri" w:cs="Calibri"/>
          <w:sz w:val="50"/>
          <w:szCs w:val="50"/>
        </w:rPr>
        <w:tab/>
      </w:r>
      <w:r w:rsidRPr="007A7783">
        <w:rPr>
          <w:rFonts w:ascii="Calibri" w:eastAsia="Times New Roman" w:hAnsi="Calibri" w:cs="Calibri"/>
          <w:sz w:val="50"/>
          <w:szCs w:val="50"/>
        </w:rPr>
        <w:tab/>
      </w:r>
      <w:r w:rsidRPr="007A7783">
        <w:rPr>
          <w:rFonts w:ascii="Calibri" w:eastAsia="Times New Roman" w:hAnsi="Calibri" w:cs="Calibri"/>
          <w:sz w:val="50"/>
          <w:szCs w:val="50"/>
        </w:rPr>
        <w:tab/>
      </w:r>
      <w:r w:rsidRPr="007A7783">
        <w:rPr>
          <w:rFonts w:ascii="Calibri" w:eastAsia="Times New Roman" w:hAnsi="Calibri" w:cs="Calibri"/>
          <w:sz w:val="50"/>
          <w:szCs w:val="50"/>
        </w:rPr>
        <w:tab/>
      </w:r>
      <w:r w:rsidRPr="007A7783">
        <w:rPr>
          <w:rFonts w:ascii="Calibri" w:eastAsia="Times New Roman" w:hAnsi="Calibri" w:cs="Calibri"/>
          <w:sz w:val="36"/>
          <w:szCs w:val="36"/>
        </w:rPr>
        <w:t>Name</w:t>
      </w:r>
    </w:p>
    <w:p w:rsidR="00FA0B74" w:rsidRDefault="00FA0B74" w:rsidP="007A7783">
      <w:pPr>
        <w:ind w:left="0" w:firstLine="0"/>
        <w:rPr>
          <w:rFonts w:ascii="Calibri" w:eastAsia="Times New Roman" w:hAnsi="Calibri" w:cs="Calibri"/>
          <w:b/>
          <w:sz w:val="24"/>
          <w:szCs w:val="24"/>
        </w:rPr>
      </w:pPr>
    </w:p>
    <w:p w:rsidR="007A7783" w:rsidRPr="007A7783" w:rsidRDefault="007A7783" w:rsidP="007A7783">
      <w:pPr>
        <w:ind w:left="0" w:firstLine="0"/>
        <w:rPr>
          <w:rFonts w:ascii="Calibri" w:eastAsia="Times New Roman" w:hAnsi="Calibri" w:cs="Calibri"/>
          <w:b/>
          <w:sz w:val="24"/>
          <w:szCs w:val="24"/>
        </w:rPr>
      </w:pPr>
      <w:r w:rsidRPr="007A7783">
        <w:rPr>
          <w:rFonts w:ascii="Calibri" w:eastAsia="Times New Roman" w:hAnsi="Calibri" w:cs="Calibri"/>
          <w:b/>
          <w:sz w:val="24"/>
          <w:szCs w:val="24"/>
        </w:rPr>
        <w:t>Resource 1</w:t>
      </w:r>
    </w:p>
    <w:p w:rsidR="00FA0B74" w:rsidRDefault="00FA0B74">
      <w:pPr>
        <w:spacing w:after="200" w:line="276" w:lineRule="auto"/>
        <w:ind w:left="0" w:firstLine="0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sz w:val="24"/>
          <w:szCs w:val="24"/>
        </w:rPr>
        <w:br w:type="page"/>
      </w:r>
    </w:p>
    <w:p w:rsidR="007A7783" w:rsidRPr="007A7783" w:rsidRDefault="00AD6834" w:rsidP="007A7783">
      <w:pPr>
        <w:ind w:left="0" w:firstLine="0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sz w:val="24"/>
          <w:szCs w:val="24"/>
        </w:rPr>
        <w:lastRenderedPageBreak/>
        <w:t>R</w:t>
      </w:r>
      <w:r w:rsidR="007A7783" w:rsidRPr="007A7783">
        <w:rPr>
          <w:rFonts w:ascii="Calibri" w:eastAsia="Times New Roman" w:hAnsi="Calibri" w:cs="Calibri"/>
          <w:b/>
          <w:sz w:val="24"/>
          <w:szCs w:val="24"/>
        </w:rPr>
        <w:t>esource 2</w:t>
      </w:r>
    </w:p>
    <w:p w:rsidR="007A7783" w:rsidRPr="007A7783" w:rsidRDefault="007A7783" w:rsidP="007A7783">
      <w:pPr>
        <w:ind w:left="0" w:firstLine="0"/>
        <w:rPr>
          <w:rFonts w:ascii="Calibri" w:eastAsia="Times New Roman" w:hAnsi="Calibri" w:cs="Calibri"/>
          <w:sz w:val="24"/>
          <w:szCs w:val="24"/>
        </w:rPr>
      </w:pPr>
      <w:r w:rsidRPr="007A77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EB9599E" wp14:editId="17AFC34A">
            <wp:simplePos x="0" y="0"/>
            <wp:positionH relativeFrom="column">
              <wp:posOffset>493395</wp:posOffset>
            </wp:positionH>
            <wp:positionV relativeFrom="paragraph">
              <wp:posOffset>88265</wp:posOffset>
            </wp:positionV>
            <wp:extent cx="5810250" cy="78867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788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783" w:rsidRPr="007A7783" w:rsidRDefault="00FA0B74" w:rsidP="007A7783">
      <w:pPr>
        <w:ind w:left="0" w:firstLine="0"/>
        <w:rPr>
          <w:rFonts w:ascii="Calibri" w:eastAsia="Times New Roman" w:hAnsi="Calibri" w:cs="Calibri"/>
          <w:b/>
          <w:sz w:val="24"/>
          <w:szCs w:val="24"/>
        </w:rPr>
      </w:pPr>
      <w:r w:rsidRPr="00FA0B74">
        <w:rPr>
          <w:rFonts w:ascii="Calibri" w:eastAsia="Times New Roman" w:hAnsi="Calibri" w:cs="Calibri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E3ACE6" wp14:editId="556CC42D">
                <wp:simplePos x="0" y="0"/>
                <wp:positionH relativeFrom="column">
                  <wp:posOffset>245745</wp:posOffset>
                </wp:positionH>
                <wp:positionV relativeFrom="paragraph">
                  <wp:posOffset>7369810</wp:posOffset>
                </wp:positionV>
                <wp:extent cx="5524500" cy="51879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B74" w:rsidRDefault="000A0845" w:rsidP="00FA0B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Teachers College-Released Student Sample, </w:t>
                            </w:r>
                            <w:hyperlink r:id="rId18" w:history="1">
                              <w:r w:rsidRPr="00F8111F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http://tc.readingandwritingproject.com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0A0845" w:rsidRPr="00FA0B74" w:rsidRDefault="000A0845" w:rsidP="00FA0B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A0B74" w:rsidRDefault="00FA0B7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9.35pt;margin-top:580.3pt;width:43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" stroked="f">
                <v:textbox style="mso-fit-shape-to-text:t">
                  <w:txbxContent>
                    <w:p w:rsidR="00FA0B74" w:rsidRDefault="000A0845" w:rsidP="00FA0B7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Teachers College-Released Student Sample, </w:t>
                      </w:r>
                      <w:hyperlink r:id="rId19" w:history="1">
                        <w:r w:rsidRPr="00F8111F">
                          <w:rPr>
                            <w:rStyle w:val="Hyperlink"/>
                            <w:sz w:val="16"/>
                            <w:szCs w:val="16"/>
                          </w:rPr>
                          <w:t>http://tc.readingandwritingproject.com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0A0845" w:rsidRPr="00FA0B74" w:rsidRDefault="000A0845" w:rsidP="00FA0B74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A0B74" w:rsidRDefault="00FA0B74"/>
                  </w:txbxContent>
                </v:textbox>
              </v:shape>
            </w:pict>
          </mc:Fallback>
        </mc:AlternateContent>
      </w:r>
      <w:r w:rsidR="007A7783" w:rsidRPr="007A7783">
        <w:rPr>
          <w:rFonts w:ascii="Calibri" w:eastAsia="Times New Roman" w:hAnsi="Calibri" w:cs="Calibri"/>
          <w:sz w:val="50"/>
          <w:szCs w:val="50"/>
        </w:rPr>
        <w:br w:type="page"/>
      </w:r>
      <w:r w:rsidRPr="00FA0B74">
        <w:rPr>
          <w:rFonts w:ascii="Calibri" w:eastAsia="Times New Roman" w:hAnsi="Calibri" w:cs="Calibri"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AEDD45" wp14:editId="776B819F">
                <wp:simplePos x="0" y="0"/>
                <wp:positionH relativeFrom="column">
                  <wp:posOffset>445770</wp:posOffset>
                </wp:positionH>
                <wp:positionV relativeFrom="paragraph">
                  <wp:posOffset>8370570</wp:posOffset>
                </wp:positionV>
                <wp:extent cx="5534025" cy="224155"/>
                <wp:effectExtent l="0" t="0" r="9525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B74" w:rsidRDefault="000A0845">
                            <w:r>
                              <w:rPr>
                                <w:sz w:val="16"/>
                                <w:szCs w:val="16"/>
                              </w:rPr>
                              <w:t xml:space="preserve">Teachers College-Released Student Sample, </w:t>
                            </w:r>
                            <w:hyperlink r:id="rId20" w:history="1">
                              <w:r w:rsidRPr="00F8111F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http://tc.readingandwritingproject.com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5.1pt;margin-top:659.1pt;width:435.7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" stroked="f">
                <v:textbox style="mso-fit-shape-to-text:t">
                  <w:txbxContent>
                    <w:p w:rsidR="00FA0B74" w:rsidRDefault="000A0845">
                      <w:r>
                        <w:rPr>
                          <w:sz w:val="16"/>
                          <w:szCs w:val="16"/>
                        </w:rPr>
                        <w:t xml:space="preserve">Teachers College-Released Student Sample, </w:t>
                      </w:r>
                      <w:hyperlink r:id="rId21" w:history="1">
                        <w:r w:rsidRPr="00F8111F">
                          <w:rPr>
                            <w:rStyle w:val="Hyperlink"/>
                            <w:sz w:val="16"/>
                            <w:szCs w:val="16"/>
                          </w:rPr>
                          <w:t>http://tc.readingandwritingproject.com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A7783" w:rsidRPr="007A77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2589DA1" wp14:editId="4CA426D8">
            <wp:simplePos x="0" y="0"/>
            <wp:positionH relativeFrom="column">
              <wp:posOffset>284480</wp:posOffset>
            </wp:positionH>
            <wp:positionV relativeFrom="paragraph">
              <wp:posOffset>-50800</wp:posOffset>
            </wp:positionV>
            <wp:extent cx="6167120" cy="840232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783" w:rsidRPr="007A7783">
        <w:rPr>
          <w:rFonts w:ascii="Calibri" w:eastAsia="Times New Roman" w:hAnsi="Calibri" w:cs="Calibri"/>
          <w:sz w:val="50"/>
          <w:szCs w:val="50"/>
        </w:rPr>
        <w:br w:type="page"/>
      </w:r>
      <w:r w:rsidRPr="00FA0B74">
        <w:rPr>
          <w:rFonts w:ascii="Calibri" w:eastAsia="Times New Roman" w:hAnsi="Calibri" w:cs="Calibri"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7301F6" wp14:editId="671F1DDF">
                <wp:simplePos x="0" y="0"/>
                <wp:positionH relativeFrom="column">
                  <wp:posOffset>340995</wp:posOffset>
                </wp:positionH>
                <wp:positionV relativeFrom="paragraph">
                  <wp:posOffset>8279765</wp:posOffset>
                </wp:positionV>
                <wp:extent cx="5514975" cy="224155"/>
                <wp:effectExtent l="0" t="0" r="9525" b="444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B74" w:rsidRDefault="000A0845">
                            <w:r>
                              <w:rPr>
                                <w:sz w:val="16"/>
                                <w:szCs w:val="16"/>
                              </w:rPr>
                              <w:t xml:space="preserve">Teachers College-Released Student Sample, </w:t>
                            </w:r>
                            <w:hyperlink r:id="rId23" w:history="1">
                              <w:r w:rsidRPr="00F8111F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http://tc.readingandwritingproject.com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6.85pt;margin-top:651.95pt;width:434.2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" stroked="f">
                <v:textbox style="mso-fit-shape-to-text:t">
                  <w:txbxContent>
                    <w:p w:rsidR="00FA0B74" w:rsidRDefault="000A0845">
                      <w:r>
                        <w:rPr>
                          <w:sz w:val="16"/>
                          <w:szCs w:val="16"/>
                        </w:rPr>
                        <w:t xml:space="preserve">Teachers College-Released Student Sample, </w:t>
                      </w:r>
                      <w:hyperlink r:id="rId24" w:history="1">
                        <w:r w:rsidRPr="00F8111F">
                          <w:rPr>
                            <w:rStyle w:val="Hyperlink"/>
                            <w:sz w:val="16"/>
                            <w:szCs w:val="16"/>
                          </w:rPr>
                          <w:t>http://tc.readingandwritingproject.com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A7783" w:rsidRPr="007A77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FC9D63E" wp14:editId="6D2CE761">
            <wp:simplePos x="0" y="0"/>
            <wp:positionH relativeFrom="column">
              <wp:posOffset>457200</wp:posOffset>
            </wp:positionH>
            <wp:positionV relativeFrom="paragraph">
              <wp:posOffset>-193040</wp:posOffset>
            </wp:positionV>
            <wp:extent cx="6065520" cy="8568055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56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783" w:rsidRPr="007A7783">
        <w:rPr>
          <w:rFonts w:ascii="Calibri" w:eastAsia="Times New Roman" w:hAnsi="Calibri" w:cs="Calibri"/>
          <w:sz w:val="50"/>
          <w:szCs w:val="50"/>
        </w:rPr>
        <w:br w:type="page"/>
      </w:r>
      <w:r w:rsidR="0020299E" w:rsidRPr="0020299E">
        <w:rPr>
          <w:rFonts w:ascii="Calibri" w:eastAsia="Times New Roman" w:hAnsi="Calibri" w:cs="Calibri"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B572CA" wp14:editId="4201A7A5">
                <wp:simplePos x="0" y="0"/>
                <wp:positionH relativeFrom="column">
                  <wp:posOffset>312420</wp:posOffset>
                </wp:positionH>
                <wp:positionV relativeFrom="paragraph">
                  <wp:posOffset>8341995</wp:posOffset>
                </wp:positionV>
                <wp:extent cx="5781675" cy="224155"/>
                <wp:effectExtent l="0" t="0" r="9525" b="444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99E" w:rsidRDefault="000A0845">
                            <w:r>
                              <w:rPr>
                                <w:sz w:val="16"/>
                                <w:szCs w:val="16"/>
                              </w:rPr>
                              <w:t xml:space="preserve">Teachers College-Released Student Sample, </w:t>
                            </w:r>
                            <w:hyperlink r:id="rId26" w:history="1">
                              <w:r w:rsidRPr="00F8111F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http://tc.readingandwritingproject.com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4.6pt;margin-top:656.85pt;width:455.2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" stroked="f">
                <v:textbox style="mso-fit-shape-to-text:t">
                  <w:txbxContent>
                    <w:p w:rsidR="0020299E" w:rsidRDefault="000A0845">
                      <w:r>
                        <w:rPr>
                          <w:sz w:val="16"/>
                          <w:szCs w:val="16"/>
                        </w:rPr>
                        <w:t xml:space="preserve">Teachers College-Released Student Sample, </w:t>
                      </w:r>
                      <w:hyperlink r:id="rId27" w:history="1">
                        <w:r w:rsidRPr="00F8111F">
                          <w:rPr>
                            <w:rStyle w:val="Hyperlink"/>
                            <w:sz w:val="16"/>
                            <w:szCs w:val="16"/>
                          </w:rPr>
                          <w:t>http://tc.readingandwritingproject.com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A7783" w:rsidRPr="007A77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4892CF2" wp14:editId="2D8E2F1C">
            <wp:simplePos x="0" y="0"/>
            <wp:positionH relativeFrom="column">
              <wp:posOffset>81280</wp:posOffset>
            </wp:positionH>
            <wp:positionV relativeFrom="paragraph">
              <wp:posOffset>111760</wp:posOffset>
            </wp:positionV>
            <wp:extent cx="6075680" cy="821944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783" w:rsidRPr="007A7783">
        <w:rPr>
          <w:rFonts w:ascii="Calibri" w:eastAsia="Times New Roman" w:hAnsi="Calibri" w:cs="Calibri"/>
          <w:sz w:val="50"/>
          <w:szCs w:val="50"/>
        </w:rPr>
        <w:br w:type="page"/>
      </w:r>
      <w:r w:rsidR="0020299E" w:rsidRPr="0020299E">
        <w:rPr>
          <w:rFonts w:ascii="Calibri" w:eastAsia="Times New Roman" w:hAnsi="Calibri" w:cs="Calibri"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B20DED" wp14:editId="43CD2540">
                <wp:simplePos x="0" y="0"/>
                <wp:positionH relativeFrom="column">
                  <wp:posOffset>445771</wp:posOffset>
                </wp:positionH>
                <wp:positionV relativeFrom="paragraph">
                  <wp:posOffset>8627745</wp:posOffset>
                </wp:positionV>
                <wp:extent cx="5772150" cy="224155"/>
                <wp:effectExtent l="0" t="0" r="0" b="508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99E" w:rsidRDefault="000A0845">
                            <w:r>
                              <w:rPr>
                                <w:sz w:val="16"/>
                                <w:szCs w:val="16"/>
                              </w:rPr>
                              <w:t xml:space="preserve">Teachers College-Released Student Sample, </w:t>
                            </w:r>
                            <w:hyperlink r:id="rId29" w:history="1">
                              <w:r w:rsidRPr="00F8111F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http://tc.readingandwritingproject.com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5.1pt;margin-top:679.35pt;width:454.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" stroked="f">
                <v:textbox style="mso-fit-shape-to-text:t">
                  <w:txbxContent>
                    <w:p w:rsidR="0020299E" w:rsidRDefault="000A0845">
                      <w:r>
                        <w:rPr>
                          <w:sz w:val="16"/>
                          <w:szCs w:val="16"/>
                        </w:rPr>
                        <w:t xml:space="preserve">Teachers College-Released Student Sample, </w:t>
                      </w:r>
                      <w:hyperlink r:id="rId30" w:history="1">
                        <w:r w:rsidRPr="00F8111F">
                          <w:rPr>
                            <w:rStyle w:val="Hyperlink"/>
                            <w:sz w:val="16"/>
                            <w:szCs w:val="16"/>
                          </w:rPr>
                          <w:t>http://tc.readingandwritingproject.com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A7783" w:rsidRPr="007A77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01ACE29" wp14:editId="0F63C06E">
            <wp:simplePos x="0" y="0"/>
            <wp:positionH relativeFrom="column">
              <wp:posOffset>91440</wp:posOffset>
            </wp:positionH>
            <wp:positionV relativeFrom="paragraph">
              <wp:posOffset>-142240</wp:posOffset>
            </wp:positionV>
            <wp:extent cx="6512560" cy="8768080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87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783" w:rsidRPr="007A7783">
        <w:rPr>
          <w:rFonts w:ascii="Calibri" w:eastAsia="Times New Roman" w:hAnsi="Calibri" w:cs="Calibri"/>
          <w:sz w:val="50"/>
          <w:szCs w:val="50"/>
        </w:rPr>
        <w:br w:type="page"/>
      </w:r>
      <w:r w:rsidR="0020299E" w:rsidRPr="0020299E">
        <w:rPr>
          <w:rFonts w:ascii="Calibri" w:eastAsia="Times New Roman" w:hAnsi="Calibri" w:cs="Calibri"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DA0505" wp14:editId="46FF481D">
                <wp:simplePos x="0" y="0"/>
                <wp:positionH relativeFrom="column">
                  <wp:posOffset>483870</wp:posOffset>
                </wp:positionH>
                <wp:positionV relativeFrom="paragraph">
                  <wp:posOffset>8599170</wp:posOffset>
                </wp:positionV>
                <wp:extent cx="5743575" cy="224155"/>
                <wp:effectExtent l="0" t="0" r="9525" b="508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99E" w:rsidRDefault="000A0845">
                            <w:r>
                              <w:rPr>
                                <w:sz w:val="16"/>
                                <w:szCs w:val="16"/>
                              </w:rPr>
                              <w:t xml:space="preserve">Teachers College-Released Student Sample, </w:t>
                            </w:r>
                            <w:hyperlink r:id="rId32" w:history="1">
                              <w:r w:rsidRPr="00F8111F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http://tc.readingandwritingproject.com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8.1pt;margin-top:677.1pt;width:452.2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" stroked="f">
                <v:textbox style="mso-fit-shape-to-text:t">
                  <w:txbxContent>
                    <w:p w:rsidR="0020299E" w:rsidRDefault="000A0845">
                      <w:r>
                        <w:rPr>
                          <w:sz w:val="16"/>
                          <w:szCs w:val="16"/>
                        </w:rPr>
                        <w:t xml:space="preserve">Teachers College-Released Student Sample, </w:t>
                      </w:r>
                      <w:hyperlink r:id="rId33" w:history="1">
                        <w:r w:rsidRPr="00F8111F">
                          <w:rPr>
                            <w:rStyle w:val="Hyperlink"/>
                            <w:sz w:val="16"/>
                            <w:szCs w:val="16"/>
                          </w:rPr>
                          <w:t>http://tc.readingandwritingproject.com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A7783" w:rsidRPr="007A77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A7E5C53" wp14:editId="6CA8AEA5">
            <wp:simplePos x="0" y="0"/>
            <wp:positionH relativeFrom="column">
              <wp:posOffset>182880</wp:posOffset>
            </wp:positionH>
            <wp:positionV relativeFrom="paragraph">
              <wp:posOffset>-91440</wp:posOffset>
            </wp:positionV>
            <wp:extent cx="6045200" cy="8473440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783" w:rsidRPr="007A7783">
        <w:rPr>
          <w:rFonts w:ascii="Calibri" w:eastAsia="Times New Roman" w:hAnsi="Calibri" w:cs="Calibri"/>
          <w:sz w:val="50"/>
          <w:szCs w:val="50"/>
        </w:rPr>
        <w:br w:type="page"/>
      </w:r>
    </w:p>
    <w:p w:rsidR="007A7783" w:rsidRPr="007A7783" w:rsidRDefault="007A7783" w:rsidP="007A7783">
      <w:pPr>
        <w:ind w:left="0" w:firstLine="0"/>
        <w:rPr>
          <w:rFonts w:ascii="Calibri" w:eastAsia="Times New Roman" w:hAnsi="Calibri" w:cs="Calibri"/>
          <w:b/>
          <w:sz w:val="24"/>
          <w:szCs w:val="24"/>
        </w:rPr>
      </w:pPr>
      <w:r w:rsidRPr="007A7783">
        <w:rPr>
          <w:rFonts w:ascii="Calibri" w:eastAsia="Times New Roman" w:hAnsi="Calibri" w:cs="Calibri"/>
          <w:b/>
          <w:sz w:val="24"/>
          <w:szCs w:val="24"/>
        </w:rPr>
        <w:lastRenderedPageBreak/>
        <w:t>Resource 3</w:t>
      </w:r>
    </w:p>
    <w:p w:rsidR="007A7783" w:rsidRPr="007A7783" w:rsidRDefault="0020299E" w:rsidP="007A7783">
      <w:pPr>
        <w:ind w:left="0" w:firstLine="0"/>
        <w:rPr>
          <w:rFonts w:ascii="Calibri" w:eastAsia="Times New Roman" w:hAnsi="Calibri" w:cs="Calibri"/>
          <w:b/>
          <w:sz w:val="24"/>
          <w:szCs w:val="24"/>
        </w:rPr>
      </w:pPr>
      <w:r w:rsidRPr="0020299E">
        <w:rPr>
          <w:rFonts w:ascii="Calibri" w:eastAsia="Times New Roman" w:hAnsi="Calibri" w:cs="Calibri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40EF9F" wp14:editId="3C356E05">
                <wp:simplePos x="0" y="0"/>
                <wp:positionH relativeFrom="column">
                  <wp:posOffset>579120</wp:posOffset>
                </wp:positionH>
                <wp:positionV relativeFrom="paragraph">
                  <wp:posOffset>8174990</wp:posOffset>
                </wp:positionV>
                <wp:extent cx="5562600" cy="224155"/>
                <wp:effectExtent l="0" t="0" r="0" b="508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99E" w:rsidRDefault="000A0845">
                            <w:r>
                              <w:rPr>
                                <w:sz w:val="16"/>
                                <w:szCs w:val="16"/>
                              </w:rPr>
                              <w:t xml:space="preserve">Teachers College-Released Student Sample, </w:t>
                            </w:r>
                            <w:hyperlink r:id="rId35" w:history="1">
                              <w:r w:rsidRPr="00F8111F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http://tc.readingandwritingproject.com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45.6pt;margin-top:643.7pt;width:438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" stroked="f">
                <v:textbox style="mso-fit-shape-to-text:t">
                  <w:txbxContent>
                    <w:p w:rsidR="0020299E" w:rsidRDefault="000A0845">
                      <w:r>
                        <w:rPr>
                          <w:sz w:val="16"/>
                          <w:szCs w:val="16"/>
                        </w:rPr>
                        <w:t xml:space="preserve">Teachers College-Released Student Sample, </w:t>
                      </w:r>
                      <w:hyperlink r:id="rId36" w:history="1">
                        <w:r w:rsidRPr="00F8111F">
                          <w:rPr>
                            <w:rStyle w:val="Hyperlink"/>
                            <w:sz w:val="16"/>
                            <w:szCs w:val="16"/>
                          </w:rPr>
                          <w:t>http://tc.readingandwritingproject.com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A7783" w:rsidRPr="007A7783">
        <w:rPr>
          <w:rFonts w:ascii="Calibri" w:eastAsia="Times New Roman" w:hAnsi="Calibri" w:cs="Calibri"/>
          <w:noProof/>
          <w:sz w:val="50"/>
          <w:szCs w:val="50"/>
        </w:rPr>
        <w:drawing>
          <wp:inline distT="0" distB="0" distL="0" distR="0" wp14:anchorId="68CA85B0" wp14:editId="3C77A2E7">
            <wp:extent cx="6576060" cy="80352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80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783" w:rsidRPr="007A7783">
        <w:rPr>
          <w:rFonts w:ascii="Calibri" w:eastAsia="Times New Roman" w:hAnsi="Calibri" w:cs="Calibri"/>
          <w:sz w:val="50"/>
          <w:szCs w:val="50"/>
        </w:rPr>
        <w:br w:type="page"/>
      </w:r>
      <w:r w:rsidR="007A7783" w:rsidRPr="007A778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54B15C52" wp14:editId="332F9EEA">
            <wp:simplePos x="0" y="0"/>
            <wp:positionH relativeFrom="column">
              <wp:posOffset>7419340</wp:posOffset>
            </wp:positionH>
            <wp:positionV relativeFrom="paragraph">
              <wp:posOffset>-504825</wp:posOffset>
            </wp:positionV>
            <wp:extent cx="1313180" cy="622300"/>
            <wp:effectExtent l="0" t="0" r="1270" b="6350"/>
            <wp:wrapNone/>
            <wp:docPr id="23" name="Picture 23" descr="Description: 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os log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783" w:rsidRPr="007A7783">
        <w:rPr>
          <w:rFonts w:ascii="Calibri" w:eastAsia="Times New Roman" w:hAnsi="Calibri" w:cs="Calibri"/>
          <w:noProof/>
          <w:sz w:val="50"/>
          <w:szCs w:val="50"/>
        </w:rPr>
        <w:drawing>
          <wp:anchor distT="0" distB="0" distL="114300" distR="114300" simplePos="0" relativeHeight="251676672" behindDoc="0" locked="0" layoutInCell="1" allowOverlap="1" wp14:anchorId="44F04AC7" wp14:editId="517190FB">
            <wp:simplePos x="0" y="0"/>
            <wp:positionH relativeFrom="column">
              <wp:posOffset>314960</wp:posOffset>
            </wp:positionH>
            <wp:positionV relativeFrom="paragraph">
              <wp:posOffset>227965</wp:posOffset>
            </wp:positionV>
            <wp:extent cx="6250305" cy="75882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" t="6006" r="5763" b="1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783" w:rsidRPr="007A7783">
        <w:rPr>
          <w:rFonts w:ascii="Calibri" w:eastAsia="Times New Roman" w:hAnsi="Calibri" w:cs="Calibri"/>
          <w:b/>
          <w:sz w:val="24"/>
          <w:szCs w:val="24"/>
        </w:rPr>
        <w:t>Resource 4</w:t>
      </w:r>
    </w:p>
    <w:p w:rsidR="007A7783" w:rsidRPr="007A7783" w:rsidRDefault="007A7783" w:rsidP="007A7783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2D7DCD" w:rsidRDefault="0020299E" w:rsidP="002D7DCD">
      <w:r w:rsidRPr="0020299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D3BB1D" wp14:editId="31BDF76A">
                <wp:simplePos x="0" y="0"/>
                <wp:positionH relativeFrom="column">
                  <wp:posOffset>607696</wp:posOffset>
                </wp:positionH>
                <wp:positionV relativeFrom="paragraph">
                  <wp:posOffset>7894955</wp:posOffset>
                </wp:positionV>
                <wp:extent cx="5600700" cy="224155"/>
                <wp:effectExtent l="0" t="0" r="0" b="508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99E" w:rsidRDefault="000A0845">
                            <w:r>
                              <w:rPr>
                                <w:sz w:val="16"/>
                                <w:szCs w:val="16"/>
                              </w:rPr>
                              <w:t xml:space="preserve">Teachers College-Released Student Sample, </w:t>
                            </w:r>
                            <w:hyperlink r:id="rId40" w:history="1">
                              <w:r w:rsidRPr="00F8111F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http://tc.readingandwritingproject.com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7.85pt;margin-top:621.65pt;width:441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" stroked="f">
                <v:textbox style="mso-fit-shape-to-text:t">
                  <w:txbxContent>
                    <w:p w:rsidR="0020299E" w:rsidRDefault="000A0845">
                      <w:r>
                        <w:rPr>
                          <w:sz w:val="16"/>
                          <w:szCs w:val="16"/>
                        </w:rPr>
                        <w:t xml:space="preserve">Teachers College-Released Student Sample, </w:t>
                      </w:r>
                      <w:hyperlink r:id="rId41" w:history="1">
                        <w:r w:rsidRPr="00F8111F">
                          <w:rPr>
                            <w:rStyle w:val="Hyperlink"/>
                            <w:sz w:val="16"/>
                            <w:szCs w:val="16"/>
                          </w:rPr>
                          <w:t>http://tc.readingandwritingproject.com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A7783" w:rsidRPr="007A7783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2D7DCD">
        <w:rPr>
          <w:rFonts w:ascii="Comic Sans MS" w:hAnsi="Comic Sans MS"/>
        </w:rPr>
        <w:lastRenderedPageBreak/>
        <w:t>Name:</w:t>
      </w:r>
      <w:r w:rsidR="002D7DCD">
        <w:t xml:space="preserve">  _________________________________________</w:t>
      </w:r>
    </w:p>
    <w:p w:rsidR="002D7DCD" w:rsidRDefault="002D7DCD" w:rsidP="002D7DCD"/>
    <w:tbl>
      <w:tblPr>
        <w:tblpPr w:leftFromText="180" w:rightFromText="180" w:vertAnchor="page" w:horzAnchor="page" w:tblpX="1117" w:tblpY="2086"/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65"/>
        <w:gridCol w:w="3059"/>
        <w:gridCol w:w="2462"/>
        <w:gridCol w:w="2352"/>
      </w:tblGrid>
      <w:tr w:rsidR="002D7DCD" w:rsidTr="00F41C1A">
        <w:trPr>
          <w:trHeight w:val="713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DCD" w:rsidRDefault="002D7DCD" w:rsidP="00F41C1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I checked for…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5F28130C" wp14:editId="1F6F9D03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681990</wp:posOffset>
                  </wp:positionV>
                  <wp:extent cx="617220" cy="695325"/>
                  <wp:effectExtent l="0" t="0" r="0" b="9525"/>
                  <wp:wrapNone/>
                  <wp:docPr id="292" name="Picture 292" descr="http://0.tqn.com/d/webclipart/1/0/q/L/blnksym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0.tqn.com/d/webclipart/1/0/q/L/blnksym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DCD" w:rsidRDefault="002D7DCD" w:rsidP="00F41C1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My partner checked</w:t>
            </w:r>
          </w:p>
        </w:tc>
      </w:tr>
      <w:tr w:rsidR="002D7DCD" w:rsidTr="00F41C1A">
        <w:trPr>
          <w:trHeight w:val="1037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DCD" w:rsidRDefault="002D7DCD" w:rsidP="00F41C1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capital “I”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DCD" w:rsidRDefault="002D7DCD" w:rsidP="00F41C1A">
            <w:pPr>
              <w:jc w:val="center"/>
              <w:rPr>
                <w:rFonts w:ascii="Comic Sans MS" w:eastAsia="Calibri" w:hAnsi="Comic Sans MS"/>
                <w:sz w:val="72"/>
              </w:rPr>
            </w:pPr>
            <w:r>
              <w:rPr>
                <w:rFonts w:ascii="Comic Sans MS" w:eastAsia="Calibri" w:hAnsi="Comic Sans MS"/>
                <w:sz w:val="72"/>
              </w:rPr>
              <w:t xml:space="preserve">i   </w:t>
            </w:r>
            <w:proofErr w:type="spellStart"/>
            <w:r>
              <w:rPr>
                <w:rFonts w:ascii="Comic Sans MS" w:eastAsia="Calibri" w:hAnsi="Comic Sans MS"/>
                <w:sz w:val="72"/>
              </w:rPr>
              <w:t>I</w:t>
            </w:r>
            <w:proofErr w:type="spellEnd"/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</w:tr>
      <w:tr w:rsidR="002D7DCD" w:rsidTr="00F41C1A">
        <w:trPr>
          <w:trHeight w:val="1163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DCD" w:rsidRDefault="002D7DCD" w:rsidP="00F41C1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capitalization of names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DCD" w:rsidRDefault="002D7DCD" w:rsidP="00F41C1A">
            <w:pPr>
              <w:jc w:val="center"/>
              <w:rPr>
                <w:rFonts w:ascii="Comic Sans MS" w:eastAsia="Calibri" w:hAnsi="Comic Sans MS"/>
                <w:sz w:val="40"/>
              </w:rPr>
            </w:pPr>
            <w:r>
              <w:rPr>
                <w:rFonts w:ascii="Comic Sans MS" w:eastAsia="Calibri" w:hAnsi="Comic Sans MS"/>
                <w:sz w:val="72"/>
              </w:rPr>
              <w:t>B</w:t>
            </w:r>
            <w:r>
              <w:rPr>
                <w:rFonts w:ascii="Comic Sans MS" w:eastAsia="Calibri" w:hAnsi="Comic Sans MS"/>
                <w:sz w:val="40"/>
              </w:rPr>
              <w:t>ob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</w:tr>
      <w:tr w:rsidR="002D7DCD" w:rsidTr="00F41C1A">
        <w:trPr>
          <w:trHeight w:val="1430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DCD" w:rsidRDefault="002D7DCD" w:rsidP="00F41C1A">
            <w:pPr>
              <w:rPr>
                <w:rFonts w:ascii="Comic Sans MS" w:eastAsia="Calibri" w:hAnsi="Comic Sans MS"/>
              </w:rPr>
            </w:pPr>
          </w:p>
          <w:p w:rsidR="002D7DCD" w:rsidRDefault="002D7DCD" w:rsidP="00F41C1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word wall words</w:t>
            </w:r>
          </w:p>
          <w:p w:rsidR="002D7DCD" w:rsidRDefault="002D7DCD" w:rsidP="00F41C1A">
            <w:pPr>
              <w:rPr>
                <w:rFonts w:ascii="Comic Sans MS" w:eastAsia="Calibri" w:hAnsi="Comic Sans MS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3ED848A" wp14:editId="2A028D22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140335</wp:posOffset>
                  </wp:positionV>
                  <wp:extent cx="606425" cy="681990"/>
                  <wp:effectExtent l="0" t="0" r="3175" b="381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3" r="63348" b="7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8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</w:tr>
      <w:tr w:rsidR="002D7DCD" w:rsidTr="00F41C1A">
        <w:trPr>
          <w:trHeight w:val="1253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DCD" w:rsidRDefault="002D7DCD" w:rsidP="00F41C1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commas in a list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</w:t>
            </w:r>
          </w:p>
          <w:p w:rsidR="002D7DCD" w:rsidRDefault="002D7DCD" w:rsidP="00F41C1A">
            <w:pPr>
              <w:jc w:val="center"/>
              <w:rPr>
                <w:rFonts w:ascii="Century Schoolbook" w:eastAsia="Calibri" w:hAnsi="Century Schoolbook"/>
                <w:b/>
              </w:rPr>
            </w:pPr>
            <w:r>
              <w:rPr>
                <w:rFonts w:ascii="Century Schoolbook" w:eastAsia="Calibri" w:hAnsi="Century Schoolbook"/>
                <w:b/>
              </w:rPr>
              <w:t>The big, hairy, brown dog runs fast.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</w:tr>
      <w:tr w:rsidR="002D7DCD" w:rsidTr="00F41C1A">
        <w:trPr>
          <w:trHeight w:val="1433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DCD" w:rsidRDefault="002D7DCD" w:rsidP="00F41C1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all the sounds in words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DCD" w:rsidRDefault="002D7DCD" w:rsidP="00F41C1A">
            <w:pPr>
              <w:jc w:val="center"/>
              <w:rPr>
                <w:rFonts w:ascii="Comic Sans MS" w:eastAsia="Calibri" w:hAnsi="Comic Sans MS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3A1F8DF0" wp14:editId="6795077A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-17780</wp:posOffset>
                  </wp:positionV>
                  <wp:extent cx="828675" cy="676910"/>
                  <wp:effectExtent l="0" t="0" r="9525" b="8890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09" r="55058" b="17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noProof/>
                <w:sz w:val="72"/>
                <w:szCs w:val="36"/>
              </w:rPr>
              <w:t xml:space="preserve">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</w:tr>
      <w:tr w:rsidR="002D7DCD" w:rsidTr="00F41C1A">
        <w:trPr>
          <w:trHeight w:val="1520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DCD" w:rsidRDefault="002D7DCD" w:rsidP="00F41C1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end punctuation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DCD" w:rsidRDefault="002D7DCD" w:rsidP="00F41C1A">
            <w:pPr>
              <w:tabs>
                <w:tab w:val="left" w:pos="5940"/>
              </w:tabs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526B0D8C" wp14:editId="6FF39B7C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69850</wp:posOffset>
                  </wp:positionV>
                  <wp:extent cx="914400" cy="814705"/>
                  <wp:effectExtent l="0" t="0" r="0" b="4445"/>
                  <wp:wrapNone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" t="31636" r="59059" b="42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</w:tr>
      <w:tr w:rsidR="002D7DCD" w:rsidTr="00F41C1A">
        <w:trPr>
          <w:trHeight w:val="1118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DCD" w:rsidRDefault="002D7DCD" w:rsidP="00F41C1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capitals at the front of sentences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jc w:val="center"/>
              <w:rPr>
                <w:rFonts w:ascii="Comic Sans MS" w:eastAsia="Calibri" w:hAnsi="Comic Sans MS"/>
                <w:bdr w:val="single" w:sz="4" w:space="0" w:color="auto" w:frame="1"/>
              </w:rPr>
            </w:pPr>
          </w:p>
          <w:p w:rsidR="002D7DCD" w:rsidRDefault="002D7DCD" w:rsidP="00F41C1A">
            <w:pPr>
              <w:jc w:val="center"/>
              <w:rPr>
                <w:rFonts w:ascii="Comic Sans MS" w:eastAsia="Calibri" w:hAnsi="Comic Sans MS"/>
                <w:bdr w:val="single" w:sz="4" w:space="0" w:color="auto" w:frame="1"/>
              </w:rPr>
            </w:pPr>
          </w:p>
          <w:p w:rsidR="002D7DCD" w:rsidRDefault="002D7DCD" w:rsidP="00F41C1A">
            <w:pPr>
              <w:jc w:val="center"/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  <w:bdr w:val="single" w:sz="4" w:space="0" w:color="auto" w:frame="1"/>
              </w:rPr>
              <w:t>T</w:t>
            </w:r>
            <w:r>
              <w:rPr>
                <w:rFonts w:ascii="Comic Sans MS" w:eastAsia="Calibri" w:hAnsi="Comic Sans MS"/>
              </w:rPr>
              <w:t>he cat is black.</w:t>
            </w:r>
          </w:p>
          <w:p w:rsidR="002D7DCD" w:rsidRDefault="002D7DCD" w:rsidP="00F41C1A">
            <w:pPr>
              <w:rPr>
                <w:rFonts w:ascii="Calibri" w:eastAsia="Calibri" w:hAnsi="Calibri"/>
                <w:noProof/>
              </w:rPr>
            </w:pP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</w:tr>
      <w:tr w:rsidR="002D7DCD" w:rsidTr="00F41C1A">
        <w:trPr>
          <w:trHeight w:val="857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DCD" w:rsidRDefault="002D7DCD" w:rsidP="00F41C1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Capitalization of dates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jc w:val="center"/>
              <w:rPr>
                <w:rFonts w:ascii="Century Schoolbook" w:eastAsia="Calibri" w:hAnsi="Century Schoolbook"/>
                <w:b/>
              </w:rPr>
            </w:pPr>
          </w:p>
          <w:p w:rsidR="002D7DCD" w:rsidRPr="00873AFE" w:rsidRDefault="002D7DCD" w:rsidP="00F41C1A">
            <w:pPr>
              <w:jc w:val="center"/>
              <w:rPr>
                <w:rFonts w:ascii="Comic Sans MS" w:eastAsia="Calibri" w:hAnsi="Comic Sans MS"/>
                <w:bdr w:val="single" w:sz="4" w:space="0" w:color="auto" w:frame="1"/>
              </w:rPr>
            </w:pPr>
            <w:r w:rsidRPr="00873AFE">
              <w:rPr>
                <w:rFonts w:ascii="Comic Sans MS" w:eastAsia="Calibri" w:hAnsi="Comic Sans MS"/>
                <w:b/>
                <w:sz w:val="36"/>
                <w:szCs w:val="36"/>
              </w:rPr>
              <w:t>J</w:t>
            </w:r>
            <w:r w:rsidRPr="00873AFE">
              <w:rPr>
                <w:rFonts w:ascii="Comic Sans MS" w:eastAsia="Calibri" w:hAnsi="Comic Sans MS"/>
              </w:rPr>
              <w:t>anuary 23, 2013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</w:tr>
      <w:tr w:rsidR="002D7DCD" w:rsidTr="00F41C1A">
        <w:trPr>
          <w:trHeight w:val="713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DCD" w:rsidRDefault="002D7DCD" w:rsidP="00F41C1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commas in dates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jc w:val="center"/>
              <w:rPr>
                <w:rFonts w:ascii="Comic Sans MS" w:eastAsia="Calibri" w:hAnsi="Comic Sans MS"/>
              </w:rPr>
            </w:pPr>
          </w:p>
          <w:p w:rsidR="002D7DCD" w:rsidRDefault="002D7DCD" w:rsidP="00F41C1A">
            <w:pPr>
              <w:jc w:val="center"/>
              <w:rPr>
                <w:rFonts w:ascii="Comic Sans MS" w:eastAsia="Calibri" w:hAnsi="Comic Sans MS"/>
                <w:bdr w:val="single" w:sz="4" w:space="0" w:color="auto" w:frame="1"/>
              </w:rPr>
            </w:pPr>
            <w:r>
              <w:rPr>
                <w:rFonts w:ascii="Comic Sans MS" w:eastAsia="Calibri" w:hAnsi="Comic Sans MS"/>
              </w:rPr>
              <w:t>J</w:t>
            </w:r>
            <w:r w:rsidRPr="00873AFE">
              <w:rPr>
                <w:rFonts w:ascii="Comic Sans MS" w:eastAsia="Calibri" w:hAnsi="Comic Sans MS"/>
              </w:rPr>
              <w:t>anuary 23</w:t>
            </w:r>
            <w:r w:rsidRPr="00827F04">
              <w:rPr>
                <w:rFonts w:ascii="Comic Sans MS" w:eastAsia="Calibri" w:hAnsi="Comic Sans MS"/>
                <w:b/>
                <w:sz w:val="36"/>
                <w:szCs w:val="36"/>
                <w:u w:val="single"/>
              </w:rPr>
              <w:t xml:space="preserve">, </w:t>
            </w:r>
            <w:r w:rsidRPr="00873AFE">
              <w:rPr>
                <w:rFonts w:ascii="Comic Sans MS" w:eastAsia="Calibri" w:hAnsi="Comic Sans MS"/>
              </w:rPr>
              <w:t>2013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</w:tr>
      <w:tr w:rsidR="002D7DCD" w:rsidTr="00F41C1A">
        <w:trPr>
          <w:trHeight w:val="713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DCD" w:rsidRDefault="008B69E4" w:rsidP="00F41C1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commas in greetings and closings</w:t>
            </w:r>
            <w:r w:rsidR="002D7DCD">
              <w:rPr>
                <w:rFonts w:ascii="Comic Sans MS" w:eastAsia="Calibri" w:hAnsi="Comic Sans MS"/>
              </w:rPr>
              <w:t xml:space="preserve"> of letters </w:t>
            </w:r>
          </w:p>
          <w:p w:rsidR="002D7DCD" w:rsidRDefault="002D7DCD" w:rsidP="00F41C1A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(CCSS 2</w:t>
            </w:r>
            <w:r w:rsidRPr="00BD0E74">
              <w:rPr>
                <w:rFonts w:ascii="Comic Sans MS" w:eastAsia="Calibri" w:hAnsi="Comic Sans MS"/>
                <w:vertAlign w:val="superscript"/>
              </w:rPr>
              <w:t>ND</w:t>
            </w:r>
            <w:r>
              <w:rPr>
                <w:rFonts w:ascii="Comic Sans MS" w:eastAsia="Calibri" w:hAnsi="Comic Sans MS"/>
              </w:rPr>
              <w:t xml:space="preserve">) 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Pr="00827F04" w:rsidRDefault="002D7DCD" w:rsidP="00F41C1A">
            <w:pPr>
              <w:jc w:val="center"/>
              <w:rPr>
                <w:rFonts w:ascii="Comic Sans MS" w:eastAsia="Calibri" w:hAnsi="Comic Sans MS"/>
                <w:b/>
                <w:sz w:val="36"/>
                <w:szCs w:val="36"/>
                <w:u w:val="single"/>
              </w:rPr>
            </w:pPr>
            <w:r>
              <w:rPr>
                <w:rFonts w:ascii="Comic Sans MS" w:eastAsia="Calibri" w:hAnsi="Comic Sans MS"/>
              </w:rPr>
              <w:t>Dear</w:t>
            </w:r>
            <w:r w:rsidRPr="00827F04">
              <w:rPr>
                <w:rFonts w:ascii="Comic Sans MS" w:eastAsia="Calibri" w:hAnsi="Comic Sans MS"/>
                <w:b/>
                <w:sz w:val="36"/>
                <w:szCs w:val="36"/>
                <w:u w:val="single"/>
              </w:rPr>
              <w:t xml:space="preserve">, </w:t>
            </w:r>
          </w:p>
          <w:p w:rsidR="002D7DCD" w:rsidRDefault="002D7DCD" w:rsidP="00F41C1A">
            <w:pPr>
              <w:jc w:val="center"/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Sincerely</w:t>
            </w:r>
            <w:r w:rsidRPr="00827F04">
              <w:rPr>
                <w:rFonts w:ascii="Comic Sans MS" w:eastAsia="Calibri" w:hAnsi="Comic Sans MS"/>
                <w:b/>
                <w:sz w:val="36"/>
                <w:szCs w:val="36"/>
                <w:u w:val="single"/>
              </w:rPr>
              <w:t xml:space="preserve">, 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CD" w:rsidRDefault="002D7DCD" w:rsidP="00F41C1A">
            <w:pPr>
              <w:rPr>
                <w:rFonts w:ascii="Calibri" w:eastAsia="Calibri" w:hAnsi="Calibri"/>
              </w:rPr>
            </w:pPr>
          </w:p>
        </w:tc>
      </w:tr>
    </w:tbl>
    <w:p w:rsidR="002D7DCD" w:rsidRDefault="002D7DCD" w:rsidP="002D7DCD">
      <w:pPr>
        <w:jc w:val="center"/>
      </w:pPr>
      <w:r>
        <w:rPr>
          <w:b/>
          <w:sz w:val="40"/>
        </w:rPr>
        <w:t>1</w:t>
      </w:r>
      <w:r>
        <w:rPr>
          <w:b/>
          <w:sz w:val="40"/>
          <w:vertAlign w:val="superscript"/>
        </w:rPr>
        <w:t>st</w:t>
      </w:r>
      <w:r>
        <w:rPr>
          <w:b/>
          <w:sz w:val="40"/>
        </w:rPr>
        <w:t xml:space="preserve"> Grade    Opinion Unit </w:t>
      </w:r>
      <w:r>
        <w:rPr>
          <w:b/>
          <w:sz w:val="40"/>
        </w:rPr>
        <w:tab/>
        <w:t>Editing Checklist</w:t>
      </w:r>
    </w:p>
    <w:p w:rsidR="007A7783" w:rsidRDefault="007A7783" w:rsidP="002A4FF1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2A4FF1" w:rsidRDefault="002A4FF1" w:rsidP="002A4FF1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2A4FF1" w:rsidRDefault="002A4FF1" w:rsidP="002A4FF1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B0C17" w:rsidRDefault="001B0C17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  <w:sectPr w:rsidR="001B0C17" w:rsidSect="00F41C1A">
          <w:headerReference w:type="default" r:id="rId46"/>
          <w:footerReference w:type="default" r:id="rId47"/>
          <w:pgSz w:w="12240" w:h="15840" w:code="1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2A4FF1" w:rsidRPr="00DE2DCD" w:rsidRDefault="002A4FF1" w:rsidP="002A4FF1">
      <w:pPr>
        <w:spacing w:after="200" w:line="276" w:lineRule="auto"/>
        <w:ind w:left="0" w:firstLine="0"/>
        <w:rPr>
          <w:b/>
          <w:sz w:val="28"/>
          <w:szCs w:val="28"/>
        </w:rPr>
      </w:pPr>
      <w:r w:rsidRPr="00DE2DCD">
        <w:rPr>
          <w:b/>
          <w:sz w:val="28"/>
          <w:szCs w:val="28"/>
        </w:rPr>
        <w:lastRenderedPageBreak/>
        <w:t>Student Self Reflections – Create a Self Reflection to meet students’ needs.</w:t>
      </w:r>
    </w:p>
    <w:p w:rsidR="002A4FF1" w:rsidRPr="00DE2DCD" w:rsidRDefault="002A4FF1" w:rsidP="002A4FF1">
      <w:pPr>
        <w:spacing w:after="200" w:line="276" w:lineRule="auto"/>
        <w:ind w:left="0" w:firstLine="0"/>
        <w:rPr>
          <w:sz w:val="24"/>
        </w:rPr>
      </w:pPr>
    </w:p>
    <w:p w:rsidR="002A4FF1" w:rsidRPr="00DE2DCD" w:rsidRDefault="002A4FF1" w:rsidP="002A4FF1">
      <w:pPr>
        <w:spacing w:after="200" w:line="276" w:lineRule="auto"/>
        <w:ind w:left="0" w:firstLine="0"/>
        <w:rPr>
          <w:sz w:val="24"/>
        </w:rPr>
      </w:pPr>
      <w:r w:rsidRPr="00DE2DCD">
        <w:rPr>
          <w:sz w:val="24"/>
        </w:rPr>
        <w:t xml:space="preserve">Please see pages 5-7 in </w:t>
      </w:r>
      <w:r w:rsidRPr="00DE2DCD">
        <w:rPr>
          <w:sz w:val="24"/>
          <w:u w:val="single"/>
        </w:rPr>
        <w:t>K-2 Formative-Assessment Packet for MAISA Writing Units</w:t>
      </w:r>
      <w:r w:rsidRPr="00DE2DCD">
        <w:rPr>
          <w:sz w:val="24"/>
        </w:rPr>
        <w:t xml:space="preserve"> on Atlas Rubicon under Assessment Tasks. </w:t>
      </w:r>
    </w:p>
    <w:p w:rsidR="007A7783" w:rsidRPr="008A60FE" w:rsidRDefault="007A7783" w:rsidP="008A60FE">
      <w:pPr>
        <w:spacing w:after="200" w:line="276" w:lineRule="auto"/>
        <w:ind w:left="0" w:firstLine="0"/>
        <w:rPr>
          <w:sz w:val="24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  <w:r>
        <w:rPr>
          <w:noProof/>
          <w:sz w:val="24"/>
        </w:rPr>
        <w:drawing>
          <wp:anchor distT="0" distB="0" distL="114300" distR="114300" simplePos="0" relativeHeight="251710464" behindDoc="0" locked="0" layoutInCell="1" allowOverlap="1" wp14:anchorId="38FA9770" wp14:editId="00906A93">
            <wp:simplePos x="0" y="0"/>
            <wp:positionH relativeFrom="column">
              <wp:posOffset>1752600</wp:posOffset>
            </wp:positionH>
            <wp:positionV relativeFrom="paragraph">
              <wp:posOffset>62865</wp:posOffset>
            </wp:positionV>
            <wp:extent cx="3829050" cy="5009515"/>
            <wp:effectExtent l="0" t="0" r="0" b="635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8A60FE" w:rsidRDefault="008A60FE" w:rsidP="005147E0">
      <w:pPr>
        <w:ind w:left="0" w:firstLine="0"/>
        <w:jc w:val="center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0205F2" w:rsidRDefault="000205F2" w:rsidP="000205F2">
      <w:pPr>
        <w:ind w:left="0" w:firstLine="0"/>
        <w:rPr>
          <w:b/>
          <w:sz w:val="28"/>
        </w:rPr>
        <w:sectPr w:rsidR="000205F2" w:rsidSect="001B0C17">
          <w:footerReference w:type="default" r:id="rId49"/>
          <w:pgSz w:w="12240" w:h="15840" w:code="1"/>
          <w:pgMar w:top="720" w:right="720" w:bottom="720" w:left="720" w:header="720" w:footer="720" w:gutter="0"/>
          <w:pgNumType w:start="11"/>
          <w:cols w:space="720"/>
          <w:docGrid w:linePitch="360"/>
        </w:sectPr>
      </w:pPr>
    </w:p>
    <w:p w:rsidR="000205F2" w:rsidRDefault="002C35A1" w:rsidP="00C001F2">
      <w:pPr>
        <w:ind w:left="0" w:firstLine="0"/>
        <w:jc w:val="center"/>
        <w:rPr>
          <w:b/>
          <w:sz w:val="24"/>
        </w:rPr>
      </w:pPr>
      <w:r w:rsidRPr="002C35A1">
        <w:rPr>
          <w:b/>
          <w:sz w:val="24"/>
          <w:szCs w:val="24"/>
        </w:rPr>
        <w:lastRenderedPageBreak/>
        <w:t>Class Profile of</w:t>
      </w:r>
      <w:r w:rsidRPr="002C35A1">
        <w:rPr>
          <w:b/>
          <w:sz w:val="24"/>
        </w:rPr>
        <w:t xml:space="preserve"> Teaching and Learning Points – 1</w:t>
      </w:r>
      <w:r w:rsidRPr="002C35A1">
        <w:rPr>
          <w:b/>
          <w:sz w:val="24"/>
          <w:vertAlign w:val="superscript"/>
        </w:rPr>
        <w:t>st</w:t>
      </w:r>
      <w:r w:rsidRPr="002C35A1">
        <w:rPr>
          <w:b/>
          <w:sz w:val="24"/>
        </w:rPr>
        <w:t xml:space="preserve"> Grade Unit 5: Opinion</w:t>
      </w:r>
      <w:r w:rsidRPr="002C35A1">
        <w:rPr>
          <w:b/>
          <w:sz w:val="24"/>
        </w:rPr>
        <w:tab/>
      </w:r>
      <w:r w:rsidR="001D485A">
        <w:rPr>
          <w:b/>
          <w:sz w:val="24"/>
        </w:rPr>
        <w:tab/>
      </w:r>
      <w:r w:rsidRPr="002C35A1">
        <w:rPr>
          <w:b/>
          <w:sz w:val="24"/>
        </w:rPr>
        <w:t>Optional Assessment/Conferring Tool</w:t>
      </w:r>
    </w:p>
    <w:p w:rsidR="002C35A1" w:rsidRPr="000205F2" w:rsidRDefault="002C35A1" w:rsidP="00C001F2">
      <w:pPr>
        <w:ind w:left="0" w:firstLine="0"/>
        <w:jc w:val="center"/>
        <w:rPr>
          <w:b/>
          <w:sz w:val="28"/>
        </w:rPr>
      </w:pPr>
    </w:p>
    <w:tbl>
      <w:tblPr>
        <w:tblpPr w:leftFromText="180" w:rightFromText="180" w:vertAnchor="page" w:horzAnchor="margin" w:tblpY="1111"/>
        <w:tblW w:w="14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8"/>
        <w:gridCol w:w="810"/>
        <w:gridCol w:w="777"/>
        <w:gridCol w:w="753"/>
        <w:gridCol w:w="540"/>
        <w:gridCol w:w="630"/>
        <w:gridCol w:w="360"/>
        <w:gridCol w:w="1080"/>
        <w:gridCol w:w="900"/>
        <w:gridCol w:w="360"/>
        <w:gridCol w:w="630"/>
        <w:gridCol w:w="630"/>
        <w:gridCol w:w="720"/>
        <w:gridCol w:w="630"/>
        <w:gridCol w:w="540"/>
        <w:gridCol w:w="540"/>
        <w:gridCol w:w="483"/>
        <w:gridCol w:w="658"/>
        <w:gridCol w:w="659"/>
      </w:tblGrid>
      <w:tr w:rsidR="000357B6" w:rsidRPr="000205F2" w:rsidTr="000357B6">
        <w:trPr>
          <w:cantSplit/>
          <w:trHeight w:val="2687"/>
        </w:trPr>
        <w:tc>
          <w:tcPr>
            <w:tcW w:w="2538" w:type="dxa"/>
          </w:tcPr>
          <w:p w:rsidR="000357B6" w:rsidRPr="000205F2" w:rsidRDefault="000357B6" w:rsidP="000205F2">
            <w:pPr>
              <w:ind w:left="0" w:firstLine="0"/>
              <w:rPr>
                <w:sz w:val="18"/>
              </w:rPr>
            </w:pPr>
          </w:p>
          <w:p w:rsidR="000357B6" w:rsidRPr="000205F2" w:rsidRDefault="000357B6" w:rsidP="000205F2">
            <w:pPr>
              <w:ind w:left="0" w:firstLine="0"/>
              <w:rPr>
                <w:sz w:val="18"/>
              </w:rPr>
            </w:pPr>
          </w:p>
          <w:p w:rsidR="000357B6" w:rsidRPr="000205F2" w:rsidRDefault="000357B6" w:rsidP="000205F2">
            <w:pPr>
              <w:ind w:left="0" w:firstLine="0"/>
              <w:rPr>
                <w:sz w:val="18"/>
              </w:rPr>
            </w:pPr>
          </w:p>
          <w:p w:rsidR="000357B6" w:rsidRPr="000205F2" w:rsidRDefault="000357B6" w:rsidP="000205F2">
            <w:pPr>
              <w:ind w:left="0" w:firstLine="0"/>
              <w:rPr>
                <w:sz w:val="18"/>
              </w:rPr>
            </w:pPr>
          </w:p>
          <w:p w:rsidR="000357B6" w:rsidRPr="000205F2" w:rsidRDefault="000357B6" w:rsidP="000205F2">
            <w:pPr>
              <w:ind w:left="0" w:firstLine="0"/>
              <w:rPr>
                <w:sz w:val="18"/>
              </w:rPr>
            </w:pPr>
          </w:p>
          <w:p w:rsidR="000357B6" w:rsidRPr="000205F2" w:rsidRDefault="000357B6" w:rsidP="000205F2">
            <w:pPr>
              <w:ind w:left="0" w:firstLine="0"/>
              <w:rPr>
                <w:sz w:val="18"/>
              </w:rPr>
            </w:pPr>
          </w:p>
          <w:p w:rsidR="000357B6" w:rsidRPr="000205F2" w:rsidRDefault="000357B6" w:rsidP="000205F2">
            <w:pPr>
              <w:ind w:left="0" w:firstLine="0"/>
              <w:jc w:val="center"/>
              <w:rPr>
                <w:b/>
                <w:sz w:val="18"/>
              </w:rPr>
            </w:pPr>
            <w:r w:rsidRPr="000205F2">
              <w:rPr>
                <w:b/>
                <w:sz w:val="18"/>
              </w:rPr>
              <w:t>Student Names</w:t>
            </w:r>
          </w:p>
        </w:tc>
        <w:tc>
          <w:tcPr>
            <w:tcW w:w="810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Reread mentor texts as writers to discover the characteristics of Opinion Letters.</w:t>
            </w:r>
          </w:p>
        </w:tc>
        <w:tc>
          <w:tcPr>
            <w:tcW w:w="777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Reread mentor texts as writers to discover techniques used for effective Opinion Letters.</w:t>
            </w:r>
          </w:p>
        </w:tc>
        <w:tc>
          <w:tcPr>
            <w:tcW w:w="753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Reread mentor texts as writers to discover techniques of effective Opinion Letters.</w:t>
            </w:r>
          </w:p>
        </w:tc>
        <w:tc>
          <w:tcPr>
            <w:tcW w:w="540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Reread mentor texts to better understand persuasion.</w:t>
            </w:r>
          </w:p>
        </w:tc>
        <w:tc>
          <w:tcPr>
            <w:tcW w:w="630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Notice and name things that matter to them.</w:t>
            </w:r>
          </w:p>
        </w:tc>
        <w:tc>
          <w:tcPr>
            <w:tcW w:w="360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Forms an opinion.</w:t>
            </w:r>
          </w:p>
        </w:tc>
        <w:tc>
          <w:tcPr>
            <w:tcW w:w="1080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Chooses a topic, form</w:t>
            </w:r>
            <w:r>
              <w:rPr>
                <w:rFonts w:ascii="Ariel narrow" w:hAnsi="Ariel narrow"/>
                <w:sz w:val="18"/>
              </w:rPr>
              <w:t>s</w:t>
            </w:r>
            <w:r w:rsidRPr="000205F2">
              <w:rPr>
                <w:rFonts w:ascii="Ariel narrow" w:hAnsi="Ariel narrow"/>
                <w:sz w:val="18"/>
              </w:rPr>
              <w:t xml:space="preserve"> an opinion and think</w:t>
            </w:r>
            <w:r>
              <w:rPr>
                <w:rFonts w:ascii="Ariel narrow" w:hAnsi="Ariel narrow"/>
                <w:sz w:val="18"/>
              </w:rPr>
              <w:t>s</w:t>
            </w:r>
            <w:r w:rsidRPr="000205F2">
              <w:rPr>
                <w:rFonts w:ascii="Ariel narrow" w:hAnsi="Ariel narrow"/>
                <w:sz w:val="18"/>
              </w:rPr>
              <w:t xml:space="preserve"> about the appropriate audience for something they want to make better.</w:t>
            </w:r>
          </w:p>
        </w:tc>
        <w:tc>
          <w:tcPr>
            <w:tcW w:w="900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Thinks about reasons and then choose</w:t>
            </w:r>
            <w:r>
              <w:rPr>
                <w:rFonts w:ascii="Ariel narrow" w:hAnsi="Ariel narrow"/>
                <w:sz w:val="18"/>
              </w:rPr>
              <w:t>s</w:t>
            </w:r>
            <w:r w:rsidRPr="000205F2">
              <w:rPr>
                <w:rFonts w:ascii="Ariel narrow" w:hAnsi="Ariel narrow"/>
                <w:sz w:val="18"/>
              </w:rPr>
              <w:t xml:space="preserve"> their very best reason to convince their audience.</w:t>
            </w:r>
          </w:p>
        </w:tc>
        <w:tc>
          <w:tcPr>
            <w:tcW w:w="360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Includes a solution.</w:t>
            </w:r>
          </w:p>
        </w:tc>
        <w:tc>
          <w:tcPr>
            <w:tcW w:w="630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Includes best reason and add more reasons to support opinion.</w:t>
            </w:r>
          </w:p>
        </w:tc>
        <w:tc>
          <w:tcPr>
            <w:tcW w:w="630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Uses tools to help remember the parts of an opinion letter.</w:t>
            </w:r>
          </w:p>
        </w:tc>
        <w:tc>
          <w:tcPr>
            <w:tcW w:w="720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Uses transitional phrases to link ideas and reasons.</w:t>
            </w:r>
          </w:p>
        </w:tc>
        <w:tc>
          <w:tcPr>
            <w:tcW w:w="630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Uses examples to support their opinions.</w:t>
            </w:r>
          </w:p>
        </w:tc>
        <w:tc>
          <w:tcPr>
            <w:tcW w:w="540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Chooses words that help show what happened.</w:t>
            </w:r>
          </w:p>
        </w:tc>
        <w:tc>
          <w:tcPr>
            <w:tcW w:w="540" w:type="dxa"/>
            <w:textDirection w:val="btL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Includes additional solution(s) to make opinions more compelling.</w:t>
            </w:r>
          </w:p>
        </w:tc>
        <w:tc>
          <w:tcPr>
            <w:tcW w:w="483" w:type="dxa"/>
            <w:textDirection w:val="btLr"/>
            <w:vAlign w:val="cente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Provides closure to opinion letters.</w:t>
            </w:r>
          </w:p>
        </w:tc>
        <w:tc>
          <w:tcPr>
            <w:tcW w:w="658" w:type="dxa"/>
            <w:textDirection w:val="btLr"/>
            <w:vAlign w:val="cente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Improves pieces by sharing with their writing partners.</w:t>
            </w:r>
          </w:p>
        </w:tc>
        <w:tc>
          <w:tcPr>
            <w:tcW w:w="659" w:type="dxa"/>
            <w:textDirection w:val="btLr"/>
            <w:vAlign w:val="center"/>
          </w:tcPr>
          <w:p w:rsidR="000357B6" w:rsidRPr="000205F2" w:rsidRDefault="000357B6" w:rsidP="00A30684">
            <w:pPr>
              <w:ind w:left="144" w:right="115" w:firstLine="0"/>
              <w:rPr>
                <w:rFonts w:ascii="Ariel narrow" w:hAnsi="Ariel narrow"/>
                <w:sz w:val="18"/>
              </w:rPr>
            </w:pPr>
            <w:r w:rsidRPr="000205F2">
              <w:rPr>
                <w:rFonts w:ascii="Ariel narrow" w:hAnsi="Ariel narrow"/>
                <w:sz w:val="18"/>
              </w:rPr>
              <w:t>Check</w:t>
            </w:r>
            <w:r>
              <w:rPr>
                <w:rFonts w:ascii="Ariel narrow" w:hAnsi="Ariel narrow"/>
                <w:sz w:val="18"/>
              </w:rPr>
              <w:t>s</w:t>
            </w:r>
            <w:r w:rsidRPr="000205F2">
              <w:rPr>
                <w:rFonts w:ascii="Ariel narrow" w:hAnsi="Ariel narrow"/>
                <w:sz w:val="18"/>
              </w:rPr>
              <w:t xml:space="preserve"> for correct capitalization and punctuation.</w:t>
            </w:r>
          </w:p>
        </w:tc>
      </w:tr>
      <w:tr w:rsidR="000357B6" w:rsidRPr="000205F2" w:rsidTr="000357B6">
        <w:trPr>
          <w:trHeight w:val="26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6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6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8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6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6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6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8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6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6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8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6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6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8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6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6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6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8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8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8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8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8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8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  <w:jc w:val="center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  <w:tr w:rsidR="000357B6" w:rsidRPr="000205F2" w:rsidTr="000357B6">
        <w:trPr>
          <w:trHeight w:val="282"/>
        </w:trPr>
        <w:tc>
          <w:tcPr>
            <w:tcW w:w="253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  <w:jc w:val="center"/>
            </w:pPr>
          </w:p>
        </w:tc>
        <w:tc>
          <w:tcPr>
            <w:tcW w:w="81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77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5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108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90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36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72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3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540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483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8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  <w:tc>
          <w:tcPr>
            <w:tcW w:w="659" w:type="dxa"/>
          </w:tcPr>
          <w:p w:rsidR="000357B6" w:rsidRPr="000205F2" w:rsidRDefault="000357B6" w:rsidP="000205F2">
            <w:pPr>
              <w:spacing w:line="20" w:lineRule="atLeast"/>
              <w:ind w:left="0" w:firstLine="0"/>
            </w:pPr>
          </w:p>
        </w:tc>
      </w:tr>
    </w:tbl>
    <w:p w:rsidR="000357B6" w:rsidRDefault="000357B6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0205F2" w:rsidRPr="000205F2" w:rsidRDefault="000205F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Default="000357B6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357B6" w:rsidRPr="000357B6" w:rsidRDefault="000357B6" w:rsidP="000357B6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  <w:r w:rsidRPr="00E54F32">
        <w:rPr>
          <w:sz w:val="18"/>
          <w:szCs w:val="18"/>
        </w:rPr>
        <w:t>Melissa Wing, Genesee Intermediate School District, February 2013.</w:t>
      </w:r>
    </w:p>
    <w:p w:rsidR="000205F2" w:rsidRPr="000205F2" w:rsidRDefault="000205F2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Grade – Opinion Writing, Unit 5</w:t>
      </w:r>
    </w:p>
    <w:p w:rsidR="000205F2" w:rsidRPr="000205F2" w:rsidRDefault="000205F2" w:rsidP="000205F2">
      <w:pPr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05F2">
        <w:rPr>
          <w:rFonts w:ascii="Times New Roman" w:eastAsia="Times New Roman" w:hAnsi="Times New Roman" w:cs="Times New Roman"/>
          <w:b/>
          <w:sz w:val="24"/>
          <w:szCs w:val="24"/>
        </w:rPr>
        <w:t>Concept 1:  Writers use mentor text to understand how to express opinions.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18"/>
        <w:gridCol w:w="2394"/>
        <w:gridCol w:w="2394"/>
        <w:gridCol w:w="2394"/>
        <w:gridCol w:w="2394"/>
        <w:gridCol w:w="2394"/>
      </w:tblGrid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Students</w:t>
            </w:r>
          </w:p>
        </w:tc>
        <w:tc>
          <w:tcPr>
            <w:tcW w:w="2394" w:type="dxa"/>
            <w:shd w:val="clear" w:color="auto" w:fill="auto"/>
          </w:tcPr>
          <w:p w:rsidR="000205F2" w:rsidRPr="000205F2" w:rsidRDefault="000357B6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rFonts w:ascii="Arial Narrow" w:hAnsi="Arial Narrow"/>
                <w:sz w:val="18"/>
              </w:rPr>
              <w:t>Reread mentor texts as writers to discover the characteristics of Opinion Letters.</w:t>
            </w:r>
          </w:p>
        </w:tc>
        <w:tc>
          <w:tcPr>
            <w:tcW w:w="2394" w:type="dxa"/>
          </w:tcPr>
          <w:p w:rsidR="000205F2" w:rsidRPr="000205F2" w:rsidRDefault="000357B6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rFonts w:ascii="Arial Narrow" w:hAnsi="Arial Narrow"/>
                <w:sz w:val="18"/>
              </w:rPr>
              <w:t>Reread mentor texts as writers to discover techniques used for effective Opinion Letters.</w:t>
            </w:r>
          </w:p>
        </w:tc>
        <w:tc>
          <w:tcPr>
            <w:tcW w:w="2394" w:type="dxa"/>
            <w:shd w:val="clear" w:color="auto" w:fill="auto"/>
          </w:tcPr>
          <w:p w:rsidR="000205F2" w:rsidRPr="000205F2" w:rsidRDefault="000357B6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rFonts w:ascii="Arial Narrow" w:hAnsi="Arial Narrow"/>
                <w:sz w:val="18"/>
              </w:rPr>
              <w:t>Reread mentor texts to better understand persuasion.</w:t>
            </w: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57B6" w:rsidRPr="000205F2" w:rsidTr="00317804">
        <w:tc>
          <w:tcPr>
            <w:tcW w:w="271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4F32" w:rsidRP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  <w:r w:rsidRPr="00E54F32">
        <w:rPr>
          <w:sz w:val="18"/>
          <w:szCs w:val="18"/>
        </w:rPr>
        <w:lastRenderedPageBreak/>
        <w:t>Melissa Wing, Genesee Intermediate School District, February 2013.</w:t>
      </w:r>
    </w:p>
    <w:p w:rsidR="000205F2" w:rsidRPr="000205F2" w:rsidRDefault="000205F2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Grade – Opinion Writing, Unit 5</w:t>
      </w:r>
    </w:p>
    <w:p w:rsidR="000205F2" w:rsidRPr="000205F2" w:rsidRDefault="000205F2" w:rsidP="000205F2">
      <w:pPr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05F2">
        <w:rPr>
          <w:rFonts w:ascii="Times New Roman" w:eastAsia="Times New Roman" w:hAnsi="Times New Roman" w:cs="Times New Roman"/>
          <w:b/>
          <w:sz w:val="24"/>
          <w:szCs w:val="24"/>
        </w:rPr>
        <w:t>Concept 2:  Writers generate and develop opinions on social issues.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29"/>
        <w:gridCol w:w="2825"/>
        <w:gridCol w:w="2839"/>
        <w:gridCol w:w="2938"/>
        <w:gridCol w:w="2609"/>
      </w:tblGrid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Students</w:t>
            </w: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rFonts w:ascii="Arial Narrow" w:hAnsi="Arial Narrow"/>
                <w:sz w:val="18"/>
              </w:rPr>
              <w:t>Notice and name things that matter to them.</w:t>
            </w: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5F2">
              <w:rPr>
                <w:rFonts w:ascii="Arial Narrow" w:hAnsi="Arial Narrow"/>
                <w:sz w:val="18"/>
              </w:rPr>
              <w:t>Forms an opinion.</w:t>
            </w: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c>
          <w:tcPr>
            <w:tcW w:w="282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4F32" w:rsidRP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  <w:r w:rsidRPr="00E54F32">
        <w:rPr>
          <w:sz w:val="18"/>
          <w:szCs w:val="18"/>
        </w:rPr>
        <w:t>Melissa Wing, Genesee Intermediate School District, February 2013.</w:t>
      </w:r>
    </w:p>
    <w:p w:rsidR="001B0C17" w:rsidRDefault="001B0C17" w:rsidP="00E54F3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B0C17" w:rsidRDefault="001B0C17" w:rsidP="00E54F3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B0C17" w:rsidRDefault="001B0C17" w:rsidP="00E54F3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1B0C17" w:rsidSect="001B0C17">
          <w:footerReference w:type="default" r:id="rId50"/>
          <w:pgSz w:w="15840" w:h="12240" w:orient="landscape" w:code="1"/>
          <w:pgMar w:top="720" w:right="288" w:bottom="720" w:left="576" w:header="0" w:footer="720" w:gutter="0"/>
          <w:pgNumType w:start="12"/>
          <w:cols w:space="720"/>
          <w:docGrid w:linePitch="360"/>
        </w:sectPr>
      </w:pPr>
    </w:p>
    <w:p w:rsidR="000205F2" w:rsidRPr="000205F2" w:rsidRDefault="000205F2" w:rsidP="00E54F3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1</w:t>
      </w: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Grade – Opinion Writing, Unit 5</w:t>
      </w:r>
    </w:p>
    <w:p w:rsidR="000205F2" w:rsidRPr="000205F2" w:rsidRDefault="000205F2" w:rsidP="000205F2">
      <w:pPr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05F2">
        <w:rPr>
          <w:rFonts w:ascii="Times New Roman" w:eastAsia="Times New Roman" w:hAnsi="Times New Roman" w:cs="Times New Roman"/>
          <w:b/>
          <w:sz w:val="24"/>
          <w:szCs w:val="24"/>
        </w:rPr>
        <w:t>Concept 3:  Writers plan and rehearse opinions providing supportive reasons and a possible solution.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1"/>
        <w:gridCol w:w="2475"/>
        <w:gridCol w:w="2555"/>
        <w:gridCol w:w="2641"/>
        <w:gridCol w:w="2388"/>
        <w:gridCol w:w="2388"/>
      </w:tblGrid>
      <w:tr w:rsidR="000205F2" w:rsidRPr="000205F2" w:rsidTr="00317804">
        <w:trPr>
          <w:trHeight w:val="78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Students</w:t>
            </w: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rFonts w:ascii="Arial Narrow" w:hAnsi="Arial Narrow"/>
                <w:sz w:val="18"/>
              </w:rPr>
              <w:t>Chooses a topic, form</w:t>
            </w:r>
            <w:r w:rsidR="000357B6">
              <w:rPr>
                <w:rFonts w:ascii="Arial Narrow" w:hAnsi="Arial Narrow"/>
                <w:sz w:val="18"/>
              </w:rPr>
              <w:t>s</w:t>
            </w:r>
            <w:r w:rsidRPr="000205F2">
              <w:rPr>
                <w:rFonts w:ascii="Arial Narrow" w:hAnsi="Arial Narrow"/>
                <w:sz w:val="18"/>
              </w:rPr>
              <w:t xml:space="preserve"> an opinion and think</w:t>
            </w:r>
            <w:r w:rsidR="000357B6">
              <w:rPr>
                <w:rFonts w:ascii="Arial Narrow" w:hAnsi="Arial Narrow"/>
                <w:sz w:val="18"/>
              </w:rPr>
              <w:t>s</w:t>
            </w:r>
            <w:r w:rsidRPr="000205F2">
              <w:rPr>
                <w:rFonts w:ascii="Arial Narrow" w:hAnsi="Arial Narrow"/>
                <w:sz w:val="18"/>
              </w:rPr>
              <w:t xml:space="preserve"> about the appropriate audience for something they want to make better.</w:t>
            </w: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sz w:val="18"/>
              </w:rPr>
              <w:t>Thinks about reasons and then choose their very best reason to convince their audience.</w:t>
            </w: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sz w:val="18"/>
              </w:rPr>
              <w:t>Includes a solution.</w:t>
            </w: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jc w:val="center"/>
              <w:rPr>
                <w:sz w:val="18"/>
              </w:rPr>
            </w:pPr>
            <w:r w:rsidRPr="000205F2">
              <w:rPr>
                <w:sz w:val="18"/>
              </w:rPr>
              <w:t>Includes best reason and add more reasons to support opinion.</w:t>
            </w: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jc w:val="center"/>
              <w:rPr>
                <w:sz w:val="18"/>
              </w:rPr>
            </w:pPr>
            <w:r w:rsidRPr="000205F2">
              <w:rPr>
                <w:sz w:val="18"/>
              </w:rPr>
              <w:t>Uses tools to help remember the parts of an opinion letter.</w:t>
            </w: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0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0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0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0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0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0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0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0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0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0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0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69"/>
        </w:trPr>
        <w:tc>
          <w:tcPr>
            <w:tcW w:w="260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4F32" w:rsidRP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  <w:r w:rsidRPr="00E54F32">
        <w:rPr>
          <w:sz w:val="18"/>
          <w:szCs w:val="18"/>
        </w:rPr>
        <w:t>Melissa Wing, Genesee Intermediate School District, February 2013.</w:t>
      </w:r>
    </w:p>
    <w:p w:rsidR="000205F2" w:rsidRPr="000205F2" w:rsidRDefault="000205F2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Grade – Opinion Writing, Unit 5</w:t>
      </w:r>
    </w:p>
    <w:p w:rsidR="000205F2" w:rsidRPr="000205F2" w:rsidRDefault="000205F2" w:rsidP="000205F2">
      <w:pPr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05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Concept 4:  Writers write in a compelling way to convince an audience.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98"/>
        <w:gridCol w:w="2430"/>
        <w:gridCol w:w="2430"/>
        <w:gridCol w:w="2430"/>
        <w:gridCol w:w="2430"/>
        <w:gridCol w:w="2430"/>
      </w:tblGrid>
      <w:tr w:rsidR="000205F2" w:rsidRPr="000205F2" w:rsidTr="00317804">
        <w:trPr>
          <w:trHeight w:val="759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Students</w:t>
            </w: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sz w:val="18"/>
              </w:rPr>
              <w:t>Uses transitional phrases to link ideas and reasons.</w:t>
            </w: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sz w:val="18"/>
              </w:rPr>
              <w:t>Uses examples to support their opinions.</w:t>
            </w: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sz w:val="18"/>
              </w:rPr>
              <w:t>Chooses words that help show what happened.</w:t>
            </w: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rFonts w:ascii="Arial Narrow" w:hAnsi="Arial Narrow"/>
                <w:sz w:val="18"/>
              </w:rPr>
              <w:t>Includes additional solution(s) to make opinions more compelling.</w:t>
            </w: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jc w:val="center"/>
              <w:rPr>
                <w:rFonts w:ascii="Arial Narrow" w:hAnsi="Arial Narrow"/>
                <w:sz w:val="18"/>
              </w:rPr>
            </w:pPr>
            <w:r w:rsidRPr="000205F2">
              <w:rPr>
                <w:sz w:val="18"/>
              </w:rPr>
              <w:t>Provides closure to opinion letters.</w:t>
            </w: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4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4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4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4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4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4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4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4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4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4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05F2" w:rsidRPr="000205F2" w:rsidTr="00317804">
        <w:trPr>
          <w:trHeight w:val="257"/>
        </w:trPr>
        <w:tc>
          <w:tcPr>
            <w:tcW w:w="2898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0205F2" w:rsidRPr="000205F2" w:rsidRDefault="000205F2" w:rsidP="000205F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4F32" w:rsidRP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  <w:r w:rsidRPr="00E54F32">
        <w:rPr>
          <w:sz w:val="18"/>
          <w:szCs w:val="18"/>
        </w:rPr>
        <w:t>Melissa Wing, Genesee Intermediate School District, February 2013.</w:t>
      </w:r>
    </w:p>
    <w:p w:rsidR="000205F2" w:rsidRPr="000205F2" w:rsidRDefault="000205F2" w:rsidP="000205F2">
      <w:pPr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 w:type="page"/>
      </w: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1</w:t>
      </w: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0205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Grade – Opinion Writing, Unit 5</w:t>
      </w:r>
    </w:p>
    <w:p w:rsidR="000205F2" w:rsidRPr="000205F2" w:rsidRDefault="000205F2" w:rsidP="000205F2">
      <w:pPr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05F2">
        <w:rPr>
          <w:rFonts w:ascii="Times New Roman" w:eastAsia="Times New Roman" w:hAnsi="Times New Roman" w:cs="Times New Roman"/>
          <w:b/>
          <w:sz w:val="24"/>
          <w:szCs w:val="24"/>
        </w:rPr>
        <w:t>Concept 5:  Writers revise and edit to make their pieces more effective</w:t>
      </w:r>
    </w:p>
    <w:tbl>
      <w:tblPr>
        <w:tblpPr w:leftFromText="180" w:rightFromText="180" w:vertAnchor="text" w:horzAnchor="margin" w:tblpY="158"/>
        <w:tblW w:w="14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8"/>
        <w:gridCol w:w="2742"/>
        <w:gridCol w:w="2742"/>
        <w:gridCol w:w="2742"/>
        <w:gridCol w:w="2742"/>
      </w:tblGrid>
      <w:tr w:rsidR="00E54F32" w:rsidRPr="000205F2" w:rsidTr="00E54F32">
        <w:trPr>
          <w:trHeight w:val="494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Students</w:t>
            </w: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sz w:val="18"/>
              </w:rPr>
              <w:t>Improves pieces by sharing with their writing partners.</w:t>
            </w: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5F2">
              <w:rPr>
                <w:sz w:val="18"/>
              </w:rPr>
              <w:t>Check</w:t>
            </w:r>
            <w:r w:rsidR="000357B6">
              <w:rPr>
                <w:sz w:val="18"/>
              </w:rPr>
              <w:t>s</w:t>
            </w:r>
            <w:r w:rsidRPr="000205F2">
              <w:rPr>
                <w:sz w:val="18"/>
              </w:rPr>
              <w:t xml:space="preserve"> for correct capitalization and punctuation.</w:t>
            </w: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4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4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4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4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4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4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4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4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4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4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4F32" w:rsidRPr="000205F2" w:rsidTr="00E54F32">
        <w:trPr>
          <w:trHeight w:val="257"/>
        </w:trPr>
        <w:tc>
          <w:tcPr>
            <w:tcW w:w="3438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auto"/>
          </w:tcPr>
          <w:p w:rsidR="00E54F32" w:rsidRPr="000205F2" w:rsidRDefault="00E54F32" w:rsidP="00E54F3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</w:p>
    <w:p w:rsidR="00E54F32" w:rsidRPr="00E54F32" w:rsidRDefault="00E54F32" w:rsidP="00E54F32">
      <w:pPr>
        <w:tabs>
          <w:tab w:val="center" w:pos="4680"/>
          <w:tab w:val="right" w:pos="9360"/>
        </w:tabs>
        <w:ind w:left="0" w:firstLine="0"/>
        <w:rPr>
          <w:sz w:val="18"/>
          <w:szCs w:val="18"/>
        </w:rPr>
      </w:pPr>
      <w:r w:rsidRPr="00E54F32">
        <w:rPr>
          <w:sz w:val="18"/>
          <w:szCs w:val="18"/>
        </w:rPr>
        <w:t>Melissa Wing, Genesee Intermediate School District, February 2013.</w:t>
      </w:r>
    </w:p>
    <w:p w:rsidR="000205F2" w:rsidRDefault="000205F2" w:rsidP="000205F2">
      <w:pPr>
        <w:spacing w:after="200" w:line="276" w:lineRule="auto"/>
        <w:ind w:left="0" w:firstLine="0"/>
        <w:sectPr w:rsidR="000205F2" w:rsidSect="001B0C17">
          <w:pgSz w:w="15840" w:h="12240" w:orient="landscape" w:code="1"/>
          <w:pgMar w:top="720" w:right="288" w:bottom="720" w:left="576" w:header="0" w:footer="720" w:gutter="0"/>
          <w:pgNumType w:start="12"/>
          <w:cols w:space="720"/>
          <w:docGrid w:linePitch="360"/>
        </w:sectPr>
      </w:pPr>
    </w:p>
    <w:p w:rsidR="007473D0" w:rsidRPr="007473D0" w:rsidRDefault="007473D0" w:rsidP="007473D0">
      <w:pPr>
        <w:ind w:left="0" w:firstLine="0"/>
        <w:jc w:val="center"/>
        <w:rPr>
          <w:rFonts w:eastAsia="Times New Roman" w:cs="Times New Roman"/>
          <w:b/>
          <w:sz w:val="28"/>
          <w:szCs w:val="28"/>
        </w:rPr>
      </w:pPr>
      <w:r w:rsidRPr="007473D0">
        <w:rPr>
          <w:rFonts w:eastAsia="Times New Roman" w:cs="Times New Roman"/>
          <w:b/>
          <w:sz w:val="28"/>
          <w:szCs w:val="28"/>
        </w:rPr>
        <w:lastRenderedPageBreak/>
        <w:t>1st Grade –</w:t>
      </w:r>
      <w:r w:rsidRPr="007473D0">
        <w:rPr>
          <w:rFonts w:eastAsia="Times New Roman" w:cs="Arial"/>
          <w:color w:val="000000"/>
          <w:sz w:val="20"/>
          <w:szCs w:val="20"/>
        </w:rPr>
        <w:t xml:space="preserve"> </w:t>
      </w:r>
      <w:r w:rsidRPr="007473D0">
        <w:rPr>
          <w:rFonts w:eastAsia="Times New Roman" w:cs="Times New Roman"/>
          <w:b/>
          <w:sz w:val="28"/>
          <w:szCs w:val="28"/>
        </w:rPr>
        <w:t>Opinion: Writing Letters for Social Action Unit Proficiency Checklist</w:t>
      </w:r>
    </w:p>
    <w:p w:rsidR="007473D0" w:rsidRPr="007473D0" w:rsidRDefault="007473D0" w:rsidP="007473D0">
      <w:pPr>
        <w:ind w:left="0" w:firstLine="0"/>
        <w:rPr>
          <w:rFonts w:eastAsia="Times New Roman" w:cstheme="minorHAnsi"/>
          <w:sz w:val="18"/>
          <w:szCs w:val="24"/>
        </w:rPr>
      </w:pPr>
    </w:p>
    <w:p w:rsidR="007473D0" w:rsidRPr="007473D0" w:rsidRDefault="007473D0" w:rsidP="007473D0">
      <w:pPr>
        <w:ind w:left="0" w:firstLine="0"/>
        <w:rPr>
          <w:rFonts w:eastAsia="Times New Roman" w:cstheme="minorHAnsi"/>
          <w:b/>
          <w:sz w:val="28"/>
          <w:szCs w:val="28"/>
        </w:rPr>
      </w:pPr>
      <w:r w:rsidRPr="007473D0">
        <w:rPr>
          <w:rFonts w:eastAsia="Times New Roman" w:cstheme="minorHAnsi"/>
          <w:b/>
          <w:sz w:val="28"/>
          <w:szCs w:val="28"/>
        </w:rPr>
        <w:t>Name: ____________________________________________Date: ______________________</w:t>
      </w:r>
    </w:p>
    <w:p w:rsidR="007473D0" w:rsidRPr="007473D0" w:rsidRDefault="007473D0" w:rsidP="007473D0">
      <w:pPr>
        <w:ind w:left="0" w:firstLine="0"/>
        <w:rPr>
          <w:rFonts w:cstheme="minorHAnsi"/>
          <w:sz w:val="12"/>
          <w:szCs w:val="28"/>
        </w:rPr>
      </w:pPr>
    </w:p>
    <w:p w:rsidR="007473D0" w:rsidRPr="007473D0" w:rsidRDefault="007473D0" w:rsidP="007473D0">
      <w:pPr>
        <w:ind w:left="0" w:firstLine="0"/>
        <w:rPr>
          <w:rFonts w:cstheme="minorHAnsi"/>
          <w:sz w:val="24"/>
          <w:szCs w:val="28"/>
        </w:rPr>
      </w:pPr>
      <w:r w:rsidRPr="007473D0">
        <w:rPr>
          <w:rFonts w:cstheme="minorHAnsi"/>
        </w:rPr>
        <w:t>Proficiency checklists guide teachers on what to provide instruction and additional assistance on during the unit, as well as beyond the unit.  See Proficiency Guidelines in the K-2 Writing Assessment</w:t>
      </w:r>
      <w:r w:rsidRPr="007473D0">
        <w:rPr>
          <w:rFonts w:cstheme="minorHAnsi"/>
          <w:sz w:val="24"/>
          <w:szCs w:val="28"/>
        </w:rPr>
        <w:t xml:space="preserve"> Package for additional information. </w:t>
      </w:r>
    </w:p>
    <w:p w:rsidR="007473D0" w:rsidRPr="007473D0" w:rsidRDefault="007473D0" w:rsidP="007473D0">
      <w:pPr>
        <w:ind w:left="0" w:firstLine="0"/>
        <w:rPr>
          <w:rFonts w:eastAsia="Times New Roman" w:cstheme="minorHAnsi"/>
          <w:b/>
          <w:sz w:val="10"/>
          <w:szCs w:val="28"/>
        </w:rPr>
      </w:pPr>
    </w:p>
    <w:p w:rsidR="007473D0" w:rsidRPr="007473D0" w:rsidRDefault="007473D0" w:rsidP="007473D0">
      <w:pPr>
        <w:ind w:left="0" w:firstLine="0"/>
        <w:rPr>
          <w:rFonts w:eastAsia="Times New Roman" w:cstheme="minorHAnsi"/>
          <w:b/>
          <w:sz w:val="1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15"/>
        <w:gridCol w:w="5501"/>
      </w:tblGrid>
      <w:tr w:rsidR="007473D0" w:rsidRPr="007473D0" w:rsidTr="00634F54">
        <w:tc>
          <w:tcPr>
            <w:tcW w:w="5796" w:type="dxa"/>
          </w:tcPr>
          <w:p w:rsidR="007473D0" w:rsidRPr="007473D0" w:rsidRDefault="007473D0" w:rsidP="007473D0">
            <w:pPr>
              <w:ind w:left="0" w:firstLine="0"/>
              <w:rPr>
                <w:rFonts w:eastAsia="Times New Roman" w:cstheme="minorHAnsi"/>
                <w:b/>
                <w:sz w:val="28"/>
                <w:szCs w:val="28"/>
              </w:rPr>
            </w:pPr>
            <w:r w:rsidRPr="007473D0">
              <w:rPr>
                <w:rFonts w:eastAsia="Times New Roman" w:cstheme="minorHAnsi"/>
                <w:b/>
                <w:sz w:val="28"/>
                <w:szCs w:val="28"/>
              </w:rPr>
              <w:t>What are this writer’s strengths?</w:t>
            </w:r>
          </w:p>
        </w:tc>
        <w:tc>
          <w:tcPr>
            <w:tcW w:w="5796" w:type="dxa"/>
          </w:tcPr>
          <w:p w:rsidR="007473D0" w:rsidRPr="007473D0" w:rsidRDefault="007473D0" w:rsidP="007473D0">
            <w:pPr>
              <w:ind w:left="0" w:firstLine="0"/>
              <w:rPr>
                <w:rFonts w:eastAsia="Times New Roman" w:cstheme="minorHAnsi"/>
                <w:b/>
                <w:sz w:val="28"/>
                <w:szCs w:val="28"/>
              </w:rPr>
            </w:pPr>
            <w:r w:rsidRPr="007473D0">
              <w:rPr>
                <w:rFonts w:eastAsia="Times New Roman" w:cstheme="minorHAnsi"/>
                <w:b/>
                <w:sz w:val="28"/>
                <w:szCs w:val="28"/>
              </w:rPr>
              <w:t>What are the next teaching points for this writer?</w:t>
            </w:r>
          </w:p>
          <w:p w:rsidR="007473D0" w:rsidRPr="007473D0" w:rsidRDefault="007473D0" w:rsidP="007473D0">
            <w:pPr>
              <w:ind w:left="0" w:firstLine="0"/>
              <w:rPr>
                <w:rFonts w:eastAsia="Times New Roman" w:cstheme="minorHAnsi"/>
                <w:b/>
                <w:sz w:val="28"/>
                <w:szCs w:val="28"/>
              </w:rPr>
            </w:pPr>
          </w:p>
          <w:p w:rsidR="007473D0" w:rsidRPr="007473D0" w:rsidRDefault="007473D0" w:rsidP="007473D0">
            <w:pPr>
              <w:ind w:left="0" w:firstLine="0"/>
              <w:rPr>
                <w:rFonts w:eastAsia="Times New Roman" w:cstheme="minorHAnsi"/>
                <w:b/>
                <w:sz w:val="28"/>
                <w:szCs w:val="28"/>
              </w:rPr>
            </w:pPr>
          </w:p>
          <w:p w:rsidR="007473D0" w:rsidRPr="007473D0" w:rsidRDefault="007473D0" w:rsidP="007473D0">
            <w:pPr>
              <w:ind w:left="0" w:firstLine="0"/>
              <w:rPr>
                <w:rFonts w:eastAsia="Times New Roman" w:cstheme="minorHAnsi"/>
                <w:b/>
                <w:sz w:val="28"/>
                <w:szCs w:val="28"/>
              </w:rPr>
            </w:pPr>
          </w:p>
          <w:p w:rsidR="007473D0" w:rsidRPr="007473D0" w:rsidRDefault="007473D0" w:rsidP="007473D0">
            <w:pPr>
              <w:ind w:left="0" w:firstLine="0"/>
              <w:rPr>
                <w:rFonts w:eastAsia="Times New Roman" w:cstheme="minorHAnsi"/>
                <w:b/>
                <w:sz w:val="28"/>
                <w:szCs w:val="28"/>
              </w:rPr>
            </w:pPr>
          </w:p>
          <w:p w:rsidR="007473D0" w:rsidRPr="007473D0" w:rsidRDefault="007473D0" w:rsidP="007473D0">
            <w:pPr>
              <w:ind w:left="0" w:firstLine="0"/>
              <w:rPr>
                <w:rFonts w:eastAsia="Times New Roman" w:cstheme="minorHAnsi"/>
                <w:b/>
                <w:sz w:val="28"/>
                <w:szCs w:val="28"/>
              </w:rPr>
            </w:pPr>
          </w:p>
        </w:tc>
      </w:tr>
    </w:tbl>
    <w:p w:rsidR="007473D0" w:rsidRPr="007473D0" w:rsidRDefault="007473D0" w:rsidP="007473D0">
      <w:pPr>
        <w:ind w:left="0" w:firstLine="0"/>
        <w:rPr>
          <w:rFonts w:eastAsia="Times New Roman" w:cstheme="minorHAnsi"/>
          <w:sz w:val="12"/>
          <w:szCs w:val="24"/>
        </w:rPr>
      </w:pPr>
    </w:p>
    <w:p w:rsidR="007473D0" w:rsidRPr="007473D0" w:rsidRDefault="007473D0" w:rsidP="007473D0">
      <w:pPr>
        <w:ind w:left="0" w:firstLine="0"/>
        <w:rPr>
          <w:rFonts w:eastAsia="Times New Roman" w:cstheme="minorHAnsi"/>
          <w:b/>
          <w:sz w:val="28"/>
          <w:szCs w:val="36"/>
        </w:rPr>
      </w:pPr>
      <w:r w:rsidRPr="007473D0">
        <w:rPr>
          <w:rFonts w:eastAsia="Times New Roman" w:cstheme="minorHAnsi"/>
          <w:b/>
          <w:sz w:val="28"/>
          <w:szCs w:val="36"/>
        </w:rPr>
        <w:t xml:space="preserve">Approaching Proficiency with </w:t>
      </w:r>
      <w:r w:rsidRPr="007473D0">
        <w:rPr>
          <w:rFonts w:eastAsia="Times New Roman" w:cs="Times New Roman"/>
          <w:b/>
          <w:sz w:val="28"/>
          <w:szCs w:val="28"/>
        </w:rPr>
        <w:t>Opinion: Writing Letters for Social Action</w:t>
      </w:r>
    </w:p>
    <w:p w:rsidR="007473D0" w:rsidRPr="007473D0" w:rsidRDefault="007473D0" w:rsidP="007473D0">
      <w:pPr>
        <w:ind w:left="0" w:firstLine="0"/>
        <w:rPr>
          <w:rFonts w:eastAsia="Times New Roman" w:cstheme="minorHAnsi"/>
          <w:b/>
          <w:sz w:val="12"/>
          <w:szCs w:val="36"/>
        </w:rPr>
      </w:pPr>
    </w:p>
    <w:p w:rsidR="007473D0" w:rsidRPr="007473D0" w:rsidRDefault="007473D0" w:rsidP="007473D0">
      <w:pPr>
        <w:numPr>
          <w:ilvl w:val="0"/>
          <w:numId w:val="5"/>
        </w:numPr>
        <w:contextualSpacing/>
        <w:rPr>
          <w:rFonts w:eastAsia="Calibri" w:cstheme="minorHAnsi"/>
        </w:rPr>
      </w:pPr>
      <w:r w:rsidRPr="007473D0">
        <w:rPr>
          <w:rFonts w:eastAsia="Calibri" w:cstheme="minorHAnsi"/>
        </w:rPr>
        <w:t>Does not yet meet requirements for Proficient</w:t>
      </w:r>
    </w:p>
    <w:p w:rsidR="007473D0" w:rsidRPr="007473D0" w:rsidRDefault="007473D0" w:rsidP="007473D0">
      <w:pPr>
        <w:ind w:left="540" w:hanging="540"/>
        <w:rPr>
          <w:rFonts w:eastAsia="Times New Roman" w:cstheme="minorHAnsi"/>
          <w:b/>
        </w:rPr>
      </w:pPr>
    </w:p>
    <w:p w:rsidR="007473D0" w:rsidRPr="007473D0" w:rsidRDefault="007473D0" w:rsidP="007473D0">
      <w:pPr>
        <w:ind w:left="540" w:hanging="540"/>
        <w:rPr>
          <w:rFonts w:eastAsia="Times New Roman" w:cstheme="minorHAnsi"/>
          <w:b/>
          <w:sz w:val="28"/>
          <w:szCs w:val="36"/>
        </w:rPr>
      </w:pPr>
      <w:r w:rsidRPr="007473D0">
        <w:rPr>
          <w:rFonts w:eastAsia="Times New Roman" w:cstheme="minorHAnsi"/>
          <w:b/>
          <w:sz w:val="28"/>
          <w:szCs w:val="36"/>
        </w:rPr>
        <w:t xml:space="preserve">Proficient (Meets Standards) with </w:t>
      </w:r>
      <w:r w:rsidRPr="007473D0">
        <w:rPr>
          <w:rFonts w:eastAsia="Times New Roman" w:cs="Times New Roman"/>
          <w:b/>
          <w:sz w:val="28"/>
          <w:szCs w:val="28"/>
        </w:rPr>
        <w:t>Opinion: Writing Letters for Social Action</w:t>
      </w:r>
    </w:p>
    <w:p w:rsidR="007473D0" w:rsidRPr="007473D0" w:rsidRDefault="007473D0" w:rsidP="007473D0">
      <w:pPr>
        <w:ind w:left="540" w:hanging="540"/>
        <w:rPr>
          <w:rFonts w:eastAsia="Times New Roman" w:cstheme="minorHAnsi"/>
          <w:b/>
          <w:sz w:val="12"/>
          <w:szCs w:val="36"/>
        </w:rPr>
      </w:pPr>
    </w:p>
    <w:p w:rsidR="007473D0" w:rsidRPr="007473D0" w:rsidRDefault="007473D0" w:rsidP="007473D0">
      <w:pPr>
        <w:ind w:left="0" w:firstLine="0"/>
        <w:rPr>
          <w:rFonts w:cstheme="minorHAnsi"/>
          <w:b/>
          <w:sz w:val="28"/>
          <w:szCs w:val="28"/>
        </w:rPr>
      </w:pPr>
      <w:r w:rsidRPr="007473D0">
        <w:rPr>
          <w:rFonts w:eastAsia="Times New Roman" w:cstheme="minorHAnsi"/>
          <w:b/>
          <w:sz w:val="28"/>
          <w:szCs w:val="36"/>
        </w:rPr>
        <w:t xml:space="preserve">      </w:t>
      </w:r>
      <w:r w:rsidRPr="007473D0">
        <w:rPr>
          <w:rFonts w:cstheme="minorHAnsi"/>
          <w:b/>
          <w:sz w:val="28"/>
          <w:szCs w:val="28"/>
        </w:rPr>
        <w:t>Proficient students must meet all bold and 2 of 3 un-bolded proficient criteria</w:t>
      </w:r>
    </w:p>
    <w:p w:rsidR="007473D0" w:rsidRPr="007473D0" w:rsidRDefault="007473D0" w:rsidP="007473D0">
      <w:pPr>
        <w:ind w:left="547" w:hanging="547"/>
        <w:rPr>
          <w:rFonts w:eastAsia="Times New Roman" w:cstheme="minorHAnsi"/>
          <w:b/>
          <w:sz w:val="12"/>
          <w:szCs w:val="36"/>
        </w:rPr>
      </w:pPr>
      <w:r w:rsidRPr="007473D0">
        <w:rPr>
          <w:rFonts w:eastAsia="Times New Roman" w:cstheme="minorHAnsi"/>
          <w:b/>
          <w:sz w:val="28"/>
          <w:szCs w:val="36"/>
        </w:rPr>
        <w:t xml:space="preserve"> </w:t>
      </w:r>
    </w:p>
    <w:p w:rsidR="007473D0" w:rsidRPr="007473D0" w:rsidRDefault="007473D0" w:rsidP="007473D0">
      <w:pPr>
        <w:numPr>
          <w:ilvl w:val="0"/>
          <w:numId w:val="4"/>
        </w:numPr>
        <w:contextualSpacing/>
        <w:rPr>
          <w:rFonts w:eastAsia="Calibri" w:cstheme="minorHAnsi"/>
          <w:b/>
        </w:rPr>
      </w:pPr>
      <w:r w:rsidRPr="007473D0">
        <w:rPr>
          <w:rFonts w:eastAsia="Calibri" w:cstheme="minorHAnsi"/>
          <w:b/>
        </w:rPr>
        <w:t>(T) States an opinion (Sessions 2, 3)</w:t>
      </w:r>
    </w:p>
    <w:p w:rsidR="007473D0" w:rsidRPr="007473D0" w:rsidRDefault="007473D0" w:rsidP="007473D0">
      <w:pPr>
        <w:numPr>
          <w:ilvl w:val="0"/>
          <w:numId w:val="4"/>
        </w:numPr>
        <w:contextualSpacing/>
        <w:rPr>
          <w:rFonts w:eastAsia="Calibri" w:cstheme="minorHAnsi"/>
          <w:b/>
        </w:rPr>
      </w:pPr>
      <w:r w:rsidRPr="007473D0">
        <w:rPr>
          <w:rFonts w:eastAsia="Calibri" w:cstheme="minorHAnsi"/>
          <w:b/>
        </w:rPr>
        <w:t>(T) Supplies at least 1 reason to support opinion (Sessions 4, 6)</w:t>
      </w:r>
    </w:p>
    <w:p w:rsidR="007473D0" w:rsidRPr="007473D0" w:rsidRDefault="007473D0" w:rsidP="007473D0">
      <w:pPr>
        <w:numPr>
          <w:ilvl w:val="0"/>
          <w:numId w:val="4"/>
        </w:numPr>
        <w:contextualSpacing/>
        <w:rPr>
          <w:rFonts w:eastAsia="Calibri" w:cstheme="minorHAnsi"/>
          <w:b/>
        </w:rPr>
      </w:pPr>
      <w:r w:rsidRPr="007473D0">
        <w:rPr>
          <w:rFonts w:eastAsia="Calibri" w:cstheme="minorHAnsi"/>
          <w:b/>
        </w:rPr>
        <w:t>(T) Provides solution (closure of opinion) (Session 5)</w:t>
      </w:r>
    </w:p>
    <w:p w:rsidR="007473D0" w:rsidRPr="007473D0" w:rsidRDefault="007473D0" w:rsidP="007473D0">
      <w:pPr>
        <w:numPr>
          <w:ilvl w:val="0"/>
          <w:numId w:val="4"/>
        </w:numPr>
        <w:contextualSpacing/>
        <w:rPr>
          <w:rFonts w:eastAsia="Calibri" w:cstheme="minorHAnsi"/>
        </w:rPr>
      </w:pPr>
      <w:r w:rsidRPr="007473D0">
        <w:rPr>
          <w:rFonts w:eastAsia="Calibri" w:cstheme="minorHAnsi"/>
        </w:rPr>
        <w:t>(P) Includes four parts of a letter (greeting, body, closing, signature) (Immersion, Sessions 7, 13)</w:t>
      </w:r>
    </w:p>
    <w:p w:rsidR="007473D0" w:rsidRPr="007473D0" w:rsidRDefault="007473D0" w:rsidP="007473D0">
      <w:pPr>
        <w:numPr>
          <w:ilvl w:val="0"/>
          <w:numId w:val="4"/>
        </w:numPr>
        <w:contextualSpacing/>
        <w:rPr>
          <w:rFonts w:eastAsia="Calibri" w:cstheme="minorHAnsi"/>
          <w:b/>
        </w:rPr>
      </w:pPr>
      <w:r w:rsidRPr="007473D0">
        <w:rPr>
          <w:rFonts w:eastAsia="Calibri" w:cstheme="minorHAnsi"/>
          <w:b/>
        </w:rPr>
        <w:t>(P) Chooses appropriate audience (Session 3)</w:t>
      </w:r>
    </w:p>
    <w:p w:rsidR="007473D0" w:rsidRPr="007473D0" w:rsidRDefault="007473D0" w:rsidP="007473D0">
      <w:pPr>
        <w:numPr>
          <w:ilvl w:val="0"/>
          <w:numId w:val="4"/>
        </w:numPr>
        <w:contextualSpacing/>
        <w:rPr>
          <w:rFonts w:eastAsia="Calibri" w:cstheme="minorHAnsi"/>
          <w:b/>
        </w:rPr>
      </w:pPr>
      <w:r w:rsidRPr="007473D0">
        <w:rPr>
          <w:rFonts w:eastAsia="Calibri" w:cstheme="minorHAnsi"/>
          <w:b/>
        </w:rPr>
        <w:t>(P) Evidence of revision (Session 11, 13)</w:t>
      </w:r>
    </w:p>
    <w:p w:rsidR="007473D0" w:rsidRPr="007473D0" w:rsidRDefault="007473D0" w:rsidP="007473D0">
      <w:pPr>
        <w:numPr>
          <w:ilvl w:val="0"/>
          <w:numId w:val="4"/>
        </w:numPr>
        <w:contextualSpacing/>
        <w:rPr>
          <w:rFonts w:eastAsia="Calibri" w:cstheme="minorHAnsi"/>
          <w:b/>
        </w:rPr>
      </w:pPr>
      <w:r w:rsidRPr="007473D0">
        <w:rPr>
          <w:rFonts w:eastAsia="Calibri" w:cstheme="minorHAnsi"/>
          <w:b/>
        </w:rPr>
        <w:t>(L) Uses complete sentences (Session 14)</w:t>
      </w:r>
    </w:p>
    <w:p w:rsidR="007473D0" w:rsidRPr="007473D0" w:rsidRDefault="007473D0" w:rsidP="007473D0">
      <w:pPr>
        <w:numPr>
          <w:ilvl w:val="0"/>
          <w:numId w:val="4"/>
        </w:numPr>
        <w:contextualSpacing/>
        <w:rPr>
          <w:rFonts w:eastAsia="Calibri" w:cstheme="minorHAnsi"/>
        </w:rPr>
      </w:pPr>
      <w:r w:rsidRPr="007473D0">
        <w:rPr>
          <w:rFonts w:eastAsia="Calibri" w:cstheme="minorHAnsi"/>
        </w:rPr>
        <w:t>(L) Uses capitals appropriately for letter and grade level (Session 14)</w:t>
      </w:r>
    </w:p>
    <w:p w:rsidR="007473D0" w:rsidRPr="007473D0" w:rsidRDefault="007473D0" w:rsidP="007473D0">
      <w:pPr>
        <w:numPr>
          <w:ilvl w:val="0"/>
          <w:numId w:val="4"/>
        </w:numPr>
        <w:contextualSpacing/>
        <w:rPr>
          <w:rFonts w:eastAsia="Calibri" w:cstheme="minorHAnsi"/>
        </w:rPr>
      </w:pPr>
      <w:r w:rsidRPr="007473D0">
        <w:rPr>
          <w:rFonts w:eastAsia="Calibri" w:cstheme="minorHAnsi"/>
        </w:rPr>
        <w:t>(L) Uses punctuation appropriately  for letter and grade level(Session 14)</w:t>
      </w:r>
    </w:p>
    <w:p w:rsidR="007473D0" w:rsidRPr="007473D0" w:rsidRDefault="007473D0" w:rsidP="007473D0">
      <w:pPr>
        <w:ind w:left="0" w:firstLine="0"/>
        <w:rPr>
          <w:rFonts w:eastAsia="Times New Roman" w:cstheme="minorHAnsi"/>
        </w:rPr>
      </w:pPr>
    </w:p>
    <w:p w:rsidR="007473D0" w:rsidRPr="007473D0" w:rsidRDefault="007473D0" w:rsidP="007473D0">
      <w:pPr>
        <w:ind w:left="0" w:firstLine="0"/>
        <w:rPr>
          <w:rFonts w:eastAsia="Times New Roman" w:cstheme="minorHAnsi"/>
        </w:rPr>
      </w:pPr>
      <w:r w:rsidRPr="007473D0">
        <w:rPr>
          <w:rFonts w:eastAsia="Times New Roman" w:cstheme="minorHAnsi"/>
        </w:rPr>
        <w:t>See page 26 of the ELA CCSS document for all 1</w:t>
      </w:r>
      <w:r w:rsidRPr="007473D0">
        <w:rPr>
          <w:rFonts w:eastAsia="Times New Roman" w:cstheme="minorHAnsi"/>
          <w:vertAlign w:val="superscript"/>
        </w:rPr>
        <w:t>st</w:t>
      </w:r>
      <w:r w:rsidRPr="007473D0">
        <w:rPr>
          <w:rFonts w:eastAsia="Times New Roman" w:cstheme="minorHAnsi"/>
        </w:rPr>
        <w:t xml:space="preserve"> grade Language Standards</w:t>
      </w:r>
    </w:p>
    <w:p w:rsidR="007473D0" w:rsidRPr="007473D0" w:rsidRDefault="007473D0" w:rsidP="007473D0">
      <w:pPr>
        <w:ind w:left="0" w:firstLine="0"/>
        <w:rPr>
          <w:rFonts w:eastAsia="Times New Roman" w:cstheme="minorHAnsi"/>
          <w:sz w:val="14"/>
          <w:szCs w:val="24"/>
        </w:rPr>
      </w:pPr>
    </w:p>
    <w:p w:rsidR="007473D0" w:rsidRPr="007473D0" w:rsidRDefault="007473D0" w:rsidP="007473D0">
      <w:pPr>
        <w:ind w:left="0" w:firstLine="0"/>
        <w:rPr>
          <w:rFonts w:eastAsia="Times New Roman" w:cstheme="minorHAnsi"/>
          <w:b/>
          <w:sz w:val="12"/>
          <w:szCs w:val="28"/>
        </w:rPr>
      </w:pPr>
      <w:r w:rsidRPr="007473D0">
        <w:rPr>
          <w:rFonts w:eastAsia="Times New Roman" w:cstheme="minorHAnsi"/>
          <w:b/>
          <w:sz w:val="28"/>
          <w:szCs w:val="36"/>
        </w:rPr>
        <w:t xml:space="preserve">Exceeding Proficiency with </w:t>
      </w:r>
      <w:r w:rsidRPr="007473D0">
        <w:rPr>
          <w:rFonts w:eastAsia="Times New Roman" w:cs="Times New Roman"/>
          <w:b/>
          <w:sz w:val="28"/>
          <w:szCs w:val="28"/>
        </w:rPr>
        <w:t>Opinion: Writing Letters for Social Action</w:t>
      </w:r>
    </w:p>
    <w:p w:rsidR="007473D0" w:rsidRPr="007473D0" w:rsidRDefault="007473D0" w:rsidP="003F0693">
      <w:pPr>
        <w:ind w:left="0" w:firstLine="360"/>
        <w:rPr>
          <w:rFonts w:eastAsia="Times New Roman" w:cs="Calibri"/>
          <w:b/>
          <w:sz w:val="28"/>
          <w:szCs w:val="28"/>
        </w:rPr>
      </w:pPr>
      <w:r w:rsidRPr="007473D0">
        <w:rPr>
          <w:rFonts w:eastAsia="Times New Roman" w:cs="Calibri"/>
          <w:b/>
          <w:sz w:val="28"/>
          <w:szCs w:val="28"/>
        </w:rPr>
        <w:t>Students must meet all the Proficient and Exceeding Proficiency criteria</w:t>
      </w:r>
    </w:p>
    <w:p w:rsidR="007473D0" w:rsidRPr="007473D0" w:rsidRDefault="007473D0" w:rsidP="007473D0">
      <w:pPr>
        <w:ind w:left="0" w:firstLine="0"/>
        <w:rPr>
          <w:rFonts w:eastAsia="Times New Roman" w:cstheme="minorHAnsi"/>
          <w:b/>
          <w:sz w:val="12"/>
          <w:szCs w:val="36"/>
        </w:rPr>
      </w:pPr>
    </w:p>
    <w:p w:rsidR="007473D0" w:rsidRPr="007473D0" w:rsidRDefault="007473D0" w:rsidP="007473D0">
      <w:pPr>
        <w:numPr>
          <w:ilvl w:val="0"/>
          <w:numId w:val="3"/>
        </w:numPr>
        <w:contextualSpacing/>
        <w:rPr>
          <w:rFonts w:eastAsia="Calibri" w:cstheme="minorHAnsi"/>
          <w:b/>
        </w:rPr>
      </w:pPr>
      <w:r w:rsidRPr="007473D0">
        <w:rPr>
          <w:rFonts w:eastAsia="Calibri" w:cstheme="minorHAnsi"/>
          <w:b/>
        </w:rPr>
        <w:t>(T) Supplies at least 2 reasons to support opinion (Sessions 4, 6)</w:t>
      </w:r>
    </w:p>
    <w:p w:rsidR="007473D0" w:rsidRPr="007473D0" w:rsidRDefault="007473D0" w:rsidP="007473D0">
      <w:pPr>
        <w:numPr>
          <w:ilvl w:val="0"/>
          <w:numId w:val="3"/>
        </w:numPr>
        <w:contextualSpacing/>
        <w:rPr>
          <w:rFonts w:eastAsia="Calibri" w:cstheme="minorHAnsi"/>
          <w:b/>
        </w:rPr>
      </w:pPr>
      <w:r w:rsidRPr="007473D0">
        <w:rPr>
          <w:rFonts w:eastAsia="Calibri" w:cstheme="minorHAnsi"/>
          <w:b/>
        </w:rPr>
        <w:t>(T) Uses linking words to connect opinion to reasons (because, and, also) (Session 8)</w:t>
      </w:r>
    </w:p>
    <w:p w:rsidR="007473D0" w:rsidRPr="007473D0" w:rsidRDefault="007473D0" w:rsidP="007473D0">
      <w:pPr>
        <w:numPr>
          <w:ilvl w:val="0"/>
          <w:numId w:val="3"/>
        </w:numPr>
        <w:contextualSpacing/>
        <w:rPr>
          <w:rFonts w:eastAsia="Calibri" w:cstheme="minorHAnsi"/>
          <w:b/>
        </w:rPr>
      </w:pPr>
      <w:r w:rsidRPr="007473D0">
        <w:rPr>
          <w:rFonts w:eastAsia="Calibri" w:cstheme="minorHAnsi"/>
          <w:b/>
        </w:rPr>
        <w:t>(T) Provides multiple solution(s) (if appropriate to problem) (closure of opinion) (Sessions 5, 11)</w:t>
      </w:r>
    </w:p>
    <w:p w:rsidR="007473D0" w:rsidRPr="007473D0" w:rsidRDefault="007473D0" w:rsidP="007473D0">
      <w:pPr>
        <w:numPr>
          <w:ilvl w:val="0"/>
          <w:numId w:val="3"/>
        </w:numPr>
        <w:contextualSpacing/>
        <w:rPr>
          <w:rFonts w:eastAsia="Calibri" w:cstheme="minorHAnsi"/>
          <w:b/>
        </w:rPr>
      </w:pPr>
      <w:r w:rsidRPr="007473D0">
        <w:rPr>
          <w:rFonts w:eastAsia="Calibri" w:cstheme="minorHAnsi"/>
          <w:b/>
        </w:rPr>
        <w:t>(T) Includes examples (mini moment) (Session 9)</w:t>
      </w:r>
    </w:p>
    <w:p w:rsidR="007473D0" w:rsidRPr="007473D0" w:rsidRDefault="007473D0" w:rsidP="007473D0">
      <w:pPr>
        <w:numPr>
          <w:ilvl w:val="0"/>
          <w:numId w:val="3"/>
        </w:numPr>
        <w:contextualSpacing/>
        <w:rPr>
          <w:rFonts w:eastAsia="Calibri" w:cstheme="minorHAnsi"/>
          <w:b/>
        </w:rPr>
      </w:pPr>
      <w:r w:rsidRPr="007473D0">
        <w:rPr>
          <w:rFonts w:eastAsia="Calibri" w:cstheme="minorHAnsi"/>
          <w:b/>
        </w:rPr>
        <w:t>(P) Revises for clarity (Session 11, 13)</w:t>
      </w:r>
    </w:p>
    <w:p w:rsidR="007473D0" w:rsidRPr="007473D0" w:rsidRDefault="007473D0" w:rsidP="007473D0">
      <w:pPr>
        <w:ind w:left="0" w:firstLine="0"/>
        <w:rPr>
          <w:rFonts w:eastAsia="Times New Roman" w:cstheme="minorHAnsi"/>
        </w:rPr>
      </w:pPr>
    </w:p>
    <w:p w:rsidR="007473D0" w:rsidRPr="007473D0" w:rsidRDefault="007473D0" w:rsidP="007473D0">
      <w:pPr>
        <w:ind w:left="0" w:firstLine="0"/>
      </w:pPr>
      <w:r w:rsidRPr="007473D0">
        <w:rPr>
          <w:b/>
        </w:rPr>
        <w:t>T</w:t>
      </w:r>
      <w:r w:rsidRPr="007473D0">
        <w:t xml:space="preserve">-Text Types and Purposes   </w:t>
      </w:r>
      <w:r w:rsidRPr="007473D0">
        <w:rPr>
          <w:b/>
        </w:rPr>
        <w:t>R</w:t>
      </w:r>
      <w:r w:rsidRPr="007473D0">
        <w:t xml:space="preserve">-Research to Build and Present Knowledge   </w:t>
      </w:r>
      <w:r w:rsidRPr="007473D0">
        <w:rPr>
          <w:b/>
        </w:rPr>
        <w:t>P</w:t>
      </w:r>
      <w:r w:rsidRPr="007473D0">
        <w:t xml:space="preserve">-Production and Distribution of Writing   </w:t>
      </w:r>
      <w:r w:rsidRPr="007473D0">
        <w:rPr>
          <w:b/>
        </w:rPr>
        <w:t>L</w:t>
      </w:r>
      <w:r w:rsidRPr="007473D0">
        <w:t>-Language</w:t>
      </w:r>
    </w:p>
    <w:p w:rsidR="007473D0" w:rsidRPr="007473D0" w:rsidRDefault="007473D0" w:rsidP="007473D0">
      <w:pPr>
        <w:tabs>
          <w:tab w:val="left" w:pos="2985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473D0" w:rsidRPr="007473D0" w:rsidRDefault="007473D0" w:rsidP="007473D0">
      <w:pPr>
        <w:ind w:left="0" w:firstLine="0"/>
        <w:rPr>
          <w:rFonts w:ascii="Cambria" w:hAnsi="Cambria" w:cs="Times New Roman"/>
          <w:sz w:val="16"/>
          <w:szCs w:val="16"/>
        </w:rPr>
      </w:pPr>
      <w:r w:rsidRPr="007473D0">
        <w:rPr>
          <w:rFonts w:ascii="Cambria" w:hAnsi="Cambria" w:cs="Times New Roman"/>
          <w:sz w:val="16"/>
          <w:szCs w:val="16"/>
        </w:rPr>
        <w:t xml:space="preserve">Created by Melissa Wing, Genesee Intermediate School District, Kathy Smith, </w:t>
      </w:r>
      <w:proofErr w:type="spellStart"/>
      <w:r w:rsidRPr="007473D0">
        <w:rPr>
          <w:rFonts w:ascii="Cambria" w:hAnsi="Cambria" w:cs="Times New Roman"/>
          <w:sz w:val="16"/>
          <w:szCs w:val="16"/>
        </w:rPr>
        <w:t>Bendle</w:t>
      </w:r>
      <w:proofErr w:type="spellEnd"/>
      <w:r w:rsidRPr="007473D0">
        <w:rPr>
          <w:rFonts w:ascii="Cambria" w:hAnsi="Cambria" w:cs="Times New Roman"/>
          <w:sz w:val="16"/>
          <w:szCs w:val="16"/>
        </w:rPr>
        <w:t xml:space="preserve"> Public Schools, Pam </w:t>
      </w:r>
      <w:proofErr w:type="spellStart"/>
      <w:r w:rsidRPr="007473D0">
        <w:rPr>
          <w:rFonts w:ascii="Cambria" w:hAnsi="Cambria" w:cs="Times New Roman"/>
          <w:sz w:val="16"/>
          <w:szCs w:val="16"/>
        </w:rPr>
        <w:t>Bachner</w:t>
      </w:r>
      <w:proofErr w:type="spellEnd"/>
      <w:r w:rsidRPr="007473D0">
        <w:rPr>
          <w:rFonts w:ascii="Cambria" w:hAnsi="Cambria" w:cs="Times New Roman"/>
          <w:sz w:val="16"/>
          <w:szCs w:val="16"/>
        </w:rPr>
        <w:t xml:space="preserve"> and Aimee </w:t>
      </w:r>
      <w:proofErr w:type="spellStart"/>
      <w:r w:rsidRPr="007473D0">
        <w:rPr>
          <w:rFonts w:ascii="Cambria" w:hAnsi="Cambria" w:cs="Times New Roman"/>
          <w:sz w:val="16"/>
          <w:szCs w:val="16"/>
        </w:rPr>
        <w:t>Torok</w:t>
      </w:r>
      <w:proofErr w:type="spellEnd"/>
      <w:r w:rsidRPr="007473D0">
        <w:rPr>
          <w:rFonts w:ascii="Cambria" w:hAnsi="Cambria" w:cs="Times New Roman"/>
          <w:sz w:val="16"/>
          <w:szCs w:val="16"/>
        </w:rPr>
        <w:t>, Grand Blanc Schools. (Updated July 2013)</w:t>
      </w:r>
    </w:p>
    <w:p w:rsidR="007473D0" w:rsidRDefault="007473D0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b/>
          <w:sz w:val="24"/>
          <w:szCs w:val="40"/>
        </w:rPr>
      </w:pPr>
    </w:p>
    <w:p w:rsidR="008A60FE" w:rsidRPr="005D4CFE" w:rsidRDefault="008A60FE" w:rsidP="008A60FE">
      <w:pPr>
        <w:spacing w:before="240"/>
        <w:ind w:hanging="346"/>
        <w:rPr>
          <w:b/>
        </w:rPr>
      </w:pPr>
      <w:r w:rsidRPr="005D4CFE">
        <w:rPr>
          <w:b/>
        </w:rPr>
        <w:lastRenderedPageBreak/>
        <w:t>Each lesson has a share component. Modify based on students’ needs.  The following are other share options.</w:t>
      </w:r>
    </w:p>
    <w:p w:rsidR="008A60FE" w:rsidRPr="00DF0AE7" w:rsidRDefault="008A60FE" w:rsidP="001B0C17">
      <w:pPr>
        <w:ind w:hanging="346"/>
        <w:jc w:val="center"/>
        <w:rPr>
          <w:rFonts w:ascii="Helvetica" w:eastAsia="Times New Roman" w:hAnsi="Helvetica" w:cs="Times New Roman"/>
          <w:b/>
          <w:sz w:val="28"/>
          <w:szCs w:val="28"/>
        </w:rPr>
      </w:pPr>
      <w:r w:rsidRPr="00DF0AE7">
        <w:rPr>
          <w:rFonts w:ascii="Helvetica" w:eastAsia="Times New Roman" w:hAnsi="Helvetica" w:cs="Times New Roman"/>
          <w:b/>
          <w:sz w:val="28"/>
          <w:szCs w:val="28"/>
        </w:rPr>
        <w:t>Some Possibilities for Purposeful Use of the Share Time</w:t>
      </w:r>
    </w:p>
    <w:p w:rsidR="008A60FE" w:rsidRPr="005D4CFE" w:rsidRDefault="00DF0AE7" w:rsidP="008A60FE">
      <w:pPr>
        <w:spacing w:before="240"/>
        <w:ind w:firstLine="240"/>
        <w:rPr>
          <w:rFonts w:ascii="Helvetica" w:eastAsia="Times New Roman" w:hAnsi="Helvetica" w:cs="Times New Roman"/>
          <w:b/>
        </w:rPr>
      </w:pPr>
      <w:r w:rsidRPr="00DF0AE7">
        <w:rPr>
          <w:rFonts w:ascii="Helvetica" w:eastAsia="Times New Roman" w:hAnsi="Helvetica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E5C678" wp14:editId="52FBC006">
                <wp:simplePos x="0" y="0"/>
                <wp:positionH relativeFrom="column">
                  <wp:posOffset>409575</wp:posOffset>
                </wp:positionH>
                <wp:positionV relativeFrom="paragraph">
                  <wp:posOffset>173990</wp:posOffset>
                </wp:positionV>
                <wp:extent cx="5753100" cy="0"/>
                <wp:effectExtent l="0" t="19050" r="0" b="19050"/>
                <wp:wrapNone/>
                <wp:docPr id="291" name="Straight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13.7pt" to="485.2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" strokeweight="3pt"/>
            </w:pict>
          </mc:Fallback>
        </mc:AlternateContent>
      </w:r>
    </w:p>
    <w:tbl>
      <w:tblPr>
        <w:tblW w:w="0" w:type="auto"/>
        <w:tblInd w:w="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0"/>
        <w:gridCol w:w="2880"/>
        <w:gridCol w:w="4320"/>
      </w:tblGrid>
      <w:tr w:rsidR="008A60FE" w:rsidRPr="005D4CFE" w:rsidTr="00DF0AE7">
        <w:tc>
          <w:tcPr>
            <w:tcW w:w="1920" w:type="dxa"/>
          </w:tcPr>
          <w:p w:rsidR="008A60FE" w:rsidRPr="005D4CFE" w:rsidRDefault="008A60FE" w:rsidP="00FC7AA1">
            <w:pPr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Name</w:t>
            </w:r>
          </w:p>
        </w:tc>
        <w:tc>
          <w:tcPr>
            <w:tcW w:w="2880" w:type="dxa"/>
          </w:tcPr>
          <w:p w:rsidR="008A60FE" w:rsidRPr="005D4CFE" w:rsidRDefault="008A60FE" w:rsidP="00FC7AA1">
            <w:pPr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Purpose</w:t>
            </w:r>
          </w:p>
        </w:tc>
        <w:tc>
          <w:tcPr>
            <w:tcW w:w="4320" w:type="dxa"/>
          </w:tcPr>
          <w:p w:rsidR="008A60FE" w:rsidRPr="005D4CFE" w:rsidRDefault="008A60FE" w:rsidP="00FC7AA1">
            <w:pPr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Method</w:t>
            </w:r>
          </w:p>
        </w:tc>
      </w:tr>
      <w:tr w:rsidR="008A60FE" w:rsidRPr="005D4CFE" w:rsidTr="00DF0AE7">
        <w:tc>
          <w:tcPr>
            <w:tcW w:w="1920" w:type="dxa"/>
          </w:tcPr>
          <w:p w:rsidR="008A60FE" w:rsidRPr="005D4CFE" w:rsidRDefault="008A60FE" w:rsidP="00FC7AA1">
            <w:pPr>
              <w:spacing w:before="60"/>
              <w:ind w:left="-14"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Follow-Up on Mini-Lesson</w:t>
            </w:r>
          </w:p>
        </w:tc>
        <w:tc>
          <w:tcPr>
            <w:tcW w:w="2880" w:type="dxa"/>
          </w:tcPr>
          <w:p w:rsidR="008A60FE" w:rsidRPr="005D4CFE" w:rsidRDefault="008A60FE" w:rsidP="00FC7AA1">
            <w:pPr>
              <w:spacing w:before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To reinforce and/or clarify the teaching point</w:t>
            </w:r>
          </w:p>
        </w:tc>
        <w:tc>
          <w:tcPr>
            <w:tcW w:w="4320" w:type="dxa"/>
          </w:tcPr>
          <w:p w:rsidR="008A60FE" w:rsidRPr="005D4CFE" w:rsidRDefault="008A60FE" w:rsidP="00FC7AA1">
            <w:pPr>
              <w:numPr>
                <w:ilvl w:val="0"/>
                <w:numId w:val="8"/>
              </w:numPr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Share an exemplar model (student or teacher)</w:t>
            </w:r>
          </w:p>
          <w:p w:rsidR="008A60FE" w:rsidRPr="005D4CFE" w:rsidRDefault="008A60FE" w:rsidP="00FC7AA1">
            <w:pPr>
              <w:numPr>
                <w:ilvl w:val="0"/>
                <w:numId w:val="8"/>
              </w:numPr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Share a student who had difficulty and the way in which he/she solved the problem</w:t>
            </w:r>
          </w:p>
          <w:p w:rsidR="008A60FE" w:rsidRPr="005D4CFE" w:rsidRDefault="008A60FE" w:rsidP="00FC7AA1">
            <w:pPr>
              <w:numPr>
                <w:ilvl w:val="0"/>
                <w:numId w:val="8"/>
              </w:numPr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Share the story of a conference from the independent work time</w:t>
            </w:r>
          </w:p>
          <w:p w:rsidR="008A60FE" w:rsidRPr="005D4CFE" w:rsidRDefault="008A60FE" w:rsidP="00FC7AA1">
            <w:pPr>
              <w:numPr>
                <w:ilvl w:val="0"/>
                <w:numId w:val="8"/>
              </w:numPr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Provide another opportunity for active engagement</w:t>
            </w:r>
          </w:p>
          <w:p w:rsidR="008A60FE" w:rsidRPr="005D4CFE" w:rsidRDefault="008A60FE" w:rsidP="00FC7AA1">
            <w:pPr>
              <w:numPr>
                <w:ilvl w:val="0"/>
                <w:numId w:val="8"/>
              </w:numPr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Provide a prompt to initiate student conversation, “Turn and tell your partner…”</w:t>
            </w:r>
          </w:p>
        </w:tc>
      </w:tr>
      <w:tr w:rsidR="008A60FE" w:rsidRPr="005D4CFE" w:rsidTr="00DF0AE7">
        <w:tc>
          <w:tcPr>
            <w:tcW w:w="1920" w:type="dxa"/>
          </w:tcPr>
          <w:p w:rsidR="008A60FE" w:rsidRPr="005D4CFE" w:rsidRDefault="008A60FE" w:rsidP="00FC7AA1">
            <w:pPr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Problem Solving</w:t>
            </w:r>
          </w:p>
        </w:tc>
        <w:tc>
          <w:tcPr>
            <w:tcW w:w="2880" w:type="dxa"/>
          </w:tcPr>
          <w:p w:rsidR="008A60FE" w:rsidRPr="005D4CFE" w:rsidRDefault="008A60FE" w:rsidP="00FC7AA1">
            <w:pPr>
              <w:spacing w:before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To build community and solve a problem</w:t>
            </w:r>
          </w:p>
        </w:tc>
        <w:tc>
          <w:tcPr>
            <w:tcW w:w="4320" w:type="dxa"/>
          </w:tcPr>
          <w:p w:rsidR="008A60FE" w:rsidRPr="005D4CFE" w:rsidRDefault="008A60FE" w:rsidP="00FC7AA1">
            <w:pPr>
              <w:ind w:firstLine="0"/>
              <w:rPr>
                <w:rFonts w:ascii="Palatino" w:eastAsia="Times New Roman" w:hAnsi="Palatino" w:cs="Times New Roman"/>
              </w:rPr>
            </w:pPr>
          </w:p>
        </w:tc>
      </w:tr>
      <w:tr w:rsidR="008A60FE" w:rsidRPr="005D4CFE" w:rsidTr="00DF0AE7">
        <w:tc>
          <w:tcPr>
            <w:tcW w:w="1920" w:type="dxa"/>
          </w:tcPr>
          <w:p w:rsidR="008A60FE" w:rsidRPr="005D4CFE" w:rsidRDefault="008A60FE" w:rsidP="00FC7AA1">
            <w:pPr>
              <w:spacing w:before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Review</w:t>
            </w:r>
          </w:p>
        </w:tc>
        <w:tc>
          <w:tcPr>
            <w:tcW w:w="2880" w:type="dxa"/>
          </w:tcPr>
          <w:p w:rsidR="008A60FE" w:rsidRPr="005D4CFE" w:rsidRDefault="008A60FE" w:rsidP="00FC7AA1">
            <w:pPr>
              <w:numPr>
                <w:ilvl w:val="0"/>
                <w:numId w:val="6"/>
              </w:numPr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To recall previous strategies /prior learning</w:t>
            </w:r>
          </w:p>
          <w:p w:rsidR="008A60FE" w:rsidRPr="005D4CFE" w:rsidRDefault="008A60FE" w:rsidP="00FC7AA1">
            <w:pPr>
              <w:numPr>
                <w:ilvl w:val="0"/>
                <w:numId w:val="6"/>
              </w:numPr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To build repertoire of strategies</w:t>
            </w:r>
          </w:p>
          <w:p w:rsidR="008A60FE" w:rsidRPr="005D4CFE" w:rsidRDefault="008A60FE" w:rsidP="00FC7AA1">
            <w:pPr>
              <w:numPr>
                <w:ilvl w:val="0"/>
                <w:numId w:val="6"/>
              </w:numPr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To contextualize learning</w:t>
            </w:r>
          </w:p>
        </w:tc>
        <w:tc>
          <w:tcPr>
            <w:tcW w:w="4320" w:type="dxa"/>
          </w:tcPr>
          <w:p w:rsidR="008A60FE" w:rsidRPr="005D4CFE" w:rsidRDefault="008A60FE" w:rsidP="00FC7AA1">
            <w:pPr>
              <w:spacing w:before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Pose a “review” question to the class: “Today we learned one revision strategy. What other revision strategies do you use?” These strategies may be listed on a chart.</w:t>
            </w:r>
          </w:p>
        </w:tc>
      </w:tr>
      <w:tr w:rsidR="008A60FE" w:rsidRPr="005D4CFE" w:rsidTr="00DF0AE7">
        <w:tc>
          <w:tcPr>
            <w:tcW w:w="1920" w:type="dxa"/>
          </w:tcPr>
          <w:p w:rsidR="008A60FE" w:rsidRPr="005D4CFE" w:rsidRDefault="008A60FE" w:rsidP="00FC7AA1">
            <w:pPr>
              <w:spacing w:before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Looking Ahead to Tomorrow</w:t>
            </w:r>
          </w:p>
        </w:tc>
        <w:tc>
          <w:tcPr>
            <w:tcW w:w="2880" w:type="dxa"/>
          </w:tcPr>
          <w:p w:rsidR="008A60FE" w:rsidRPr="005D4CFE" w:rsidRDefault="008A60FE" w:rsidP="00FC7AA1">
            <w:pPr>
              <w:spacing w:before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Introduce a new teaching point–set-up for the next mini-lesson</w:t>
            </w:r>
          </w:p>
        </w:tc>
        <w:tc>
          <w:tcPr>
            <w:tcW w:w="4320" w:type="dxa"/>
          </w:tcPr>
          <w:p w:rsidR="008A60FE" w:rsidRPr="005D4CFE" w:rsidRDefault="008A60FE" w:rsidP="00FC7AA1">
            <w:pPr>
              <w:ind w:firstLine="0"/>
              <w:rPr>
                <w:rFonts w:ascii="Palatino" w:eastAsia="Times New Roman" w:hAnsi="Palatino" w:cs="Times New Roman"/>
              </w:rPr>
            </w:pPr>
          </w:p>
        </w:tc>
      </w:tr>
      <w:tr w:rsidR="008A60FE" w:rsidRPr="005D4CFE" w:rsidTr="00DF0AE7">
        <w:tc>
          <w:tcPr>
            <w:tcW w:w="1920" w:type="dxa"/>
          </w:tcPr>
          <w:p w:rsidR="008A60FE" w:rsidRPr="005D4CFE" w:rsidRDefault="008A60FE" w:rsidP="00FC7AA1">
            <w:pPr>
              <w:spacing w:before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Celebratory</w:t>
            </w:r>
          </w:p>
        </w:tc>
        <w:tc>
          <w:tcPr>
            <w:tcW w:w="2880" w:type="dxa"/>
          </w:tcPr>
          <w:p w:rsidR="008A60FE" w:rsidRPr="005D4CFE" w:rsidRDefault="008A60FE" w:rsidP="00FC7AA1">
            <w:pPr>
              <w:numPr>
                <w:ilvl w:val="0"/>
                <w:numId w:val="7"/>
              </w:numPr>
              <w:tabs>
                <w:tab w:val="left" w:pos="252"/>
              </w:tabs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Celebration of learning</w:t>
            </w:r>
          </w:p>
          <w:p w:rsidR="008A60FE" w:rsidRPr="005D4CFE" w:rsidRDefault="008A60FE" w:rsidP="00FC7AA1">
            <w:pPr>
              <w:numPr>
                <w:ilvl w:val="0"/>
                <w:numId w:val="7"/>
              </w:numPr>
              <w:tabs>
                <w:tab w:val="left" w:pos="252"/>
              </w:tabs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Boost student morale</w:t>
            </w:r>
          </w:p>
          <w:p w:rsidR="008A60FE" w:rsidRPr="005D4CFE" w:rsidRDefault="008A60FE" w:rsidP="00FC7AA1">
            <w:pPr>
              <w:numPr>
                <w:ilvl w:val="0"/>
                <w:numId w:val="7"/>
              </w:numPr>
              <w:tabs>
                <w:tab w:val="left" w:pos="252"/>
              </w:tabs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Promote membership in the “literacy club”</w:t>
            </w:r>
          </w:p>
        </w:tc>
        <w:tc>
          <w:tcPr>
            <w:tcW w:w="4320" w:type="dxa"/>
          </w:tcPr>
          <w:p w:rsidR="008A60FE" w:rsidRPr="005D4CFE" w:rsidRDefault="008A60FE" w:rsidP="00FC7AA1">
            <w:pPr>
              <w:numPr>
                <w:ilvl w:val="0"/>
                <w:numId w:val="7"/>
              </w:numPr>
              <w:tabs>
                <w:tab w:val="left" w:pos="252"/>
              </w:tabs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Share the work of 2-3 students</w:t>
            </w:r>
          </w:p>
          <w:p w:rsidR="008A60FE" w:rsidRPr="005D4CFE" w:rsidRDefault="008A60FE" w:rsidP="00FC7AA1">
            <w:pPr>
              <w:numPr>
                <w:ilvl w:val="0"/>
                <w:numId w:val="7"/>
              </w:numPr>
              <w:tabs>
                <w:tab w:val="left" w:pos="252"/>
              </w:tabs>
              <w:spacing w:before="60" w:after="60"/>
              <w:ind w:firstLine="0"/>
              <w:rPr>
                <w:rFonts w:ascii="Palatino" w:eastAsia="Times New Roman" w:hAnsi="Palatino" w:cs="Times New Roman"/>
              </w:rPr>
            </w:pPr>
            <w:r w:rsidRPr="005D4CFE">
              <w:rPr>
                <w:rFonts w:ascii="Palatino" w:eastAsia="Times New Roman" w:hAnsi="Palatino" w:cs="Times New Roman"/>
              </w:rPr>
              <w:t>Provide an opportunity for a whole class share: “You are all such amazing writers - you wrote so much today! Writers, hold up your open notebooks so that we can see all of the great work you have done.”</w:t>
            </w:r>
          </w:p>
        </w:tc>
      </w:tr>
    </w:tbl>
    <w:p w:rsidR="008A60FE" w:rsidRPr="005D4CFE" w:rsidRDefault="008A60FE" w:rsidP="008A60FE">
      <w:pPr>
        <w:ind w:right="600"/>
        <w:jc w:val="right"/>
        <w:rPr>
          <w:rFonts w:ascii="Palatino" w:eastAsia="Times New Roman" w:hAnsi="Palatino" w:cs="Times New Roman"/>
        </w:rPr>
      </w:pPr>
    </w:p>
    <w:p w:rsidR="008A60FE" w:rsidRPr="005D4CFE" w:rsidRDefault="008A60FE" w:rsidP="008A60FE">
      <w:pPr>
        <w:ind w:right="600"/>
        <w:jc w:val="right"/>
        <w:rPr>
          <w:rFonts w:cs="Calibri"/>
        </w:rPr>
      </w:pPr>
      <w:r w:rsidRPr="005D4CFE">
        <w:rPr>
          <w:rFonts w:ascii="Palatino" w:eastAsia="Times New Roman" w:hAnsi="Palatino" w:cs="Times New Roman"/>
        </w:rPr>
        <w:t>Source:  Teachers College Reading and Writing Project</w:t>
      </w:r>
      <w:r w:rsidRPr="005D4CFE">
        <w:rPr>
          <w:rFonts w:cs="Calibri"/>
        </w:rPr>
        <w:t xml:space="preserve">   </w:t>
      </w:r>
    </w:p>
    <w:p w:rsidR="008A60FE" w:rsidRDefault="008A60FE" w:rsidP="008A60FE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A7783" w:rsidRPr="005147E0" w:rsidRDefault="007A7783" w:rsidP="007A7783">
      <w:pPr>
        <w:ind w:left="0" w:firstLine="0"/>
        <w:rPr>
          <w:rFonts w:ascii="Times New Roman" w:eastAsia="Times New Roman" w:hAnsi="Times New Roman" w:cs="Times New Roman"/>
          <w:b/>
          <w:sz w:val="24"/>
          <w:szCs w:val="40"/>
        </w:rPr>
      </w:pPr>
    </w:p>
    <w:sectPr w:rsidR="007A7783" w:rsidRPr="005147E0" w:rsidSect="001B0C17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970" w:rsidRDefault="00300970" w:rsidP="00F82CAD">
      <w:r>
        <w:separator/>
      </w:r>
    </w:p>
  </w:endnote>
  <w:endnote w:type="continuationSeparator" w:id="0">
    <w:p w:rsidR="00300970" w:rsidRDefault="00300970" w:rsidP="00F82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urlz MT">
    <w:panose1 w:val="04040404050702020202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el narrow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4F7" w:rsidRDefault="002A24F7">
    <w:pPr>
      <w:pStyle w:val="Footer"/>
      <w:jc w:val="right"/>
    </w:pPr>
  </w:p>
  <w:p w:rsidR="002A24F7" w:rsidRDefault="00F41C1A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 w:rsidRPr="00D74627">
      <w:rPr>
        <w:rFonts w:ascii="Calibri" w:hAnsi="Calibri" w:cs="Calibri"/>
        <w:sz w:val="18"/>
        <w:szCs w:val="18"/>
      </w:rPr>
      <w:t>  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C17" w:rsidRDefault="001B0C17">
    <w:pPr>
      <w:pStyle w:val="Footer"/>
      <w:jc w:val="right"/>
    </w:pPr>
  </w:p>
  <w:p w:rsidR="001B0C17" w:rsidRDefault="001B0C17" w:rsidP="001B0C17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 w:rsidRPr="00D74627">
      <w:rPr>
        <w:rFonts w:ascii="Calibri" w:hAnsi="Calibri" w:cs="Calibri"/>
        <w:sz w:val="18"/>
        <w:szCs w:val="18"/>
      </w:rPr>
      <w:t>  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64475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0C17" w:rsidRDefault="001B0C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1AF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1B0C17" w:rsidRDefault="001B0C17" w:rsidP="001B0C17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 w:rsidRPr="00D74627">
      <w:rPr>
        <w:rFonts w:ascii="Calibri" w:hAnsi="Calibri" w:cs="Calibri"/>
        <w:sz w:val="18"/>
        <w:szCs w:val="18"/>
      </w:rPr>
      <w:t>  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43005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0C17" w:rsidRDefault="001B0C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1AF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1B0C17" w:rsidRDefault="001B0C17" w:rsidP="001B0C17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 w:rsidRPr="00D74627">
      <w:rPr>
        <w:rFonts w:ascii="Calibri" w:hAnsi="Calibri" w:cs="Calibri"/>
        <w:sz w:val="18"/>
        <w:szCs w:val="18"/>
      </w:rPr>
      <w:t>  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970" w:rsidRDefault="00300970" w:rsidP="00F82CAD">
      <w:r>
        <w:separator/>
      </w:r>
    </w:p>
  </w:footnote>
  <w:footnote w:type="continuationSeparator" w:id="0">
    <w:p w:rsidR="00300970" w:rsidRDefault="00300970" w:rsidP="00F82C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86F" w:rsidRDefault="0051186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B06C8"/>
    <w:multiLevelType w:val="hybridMultilevel"/>
    <w:tmpl w:val="97CCEE9E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8D1400"/>
    <w:multiLevelType w:val="hybridMultilevel"/>
    <w:tmpl w:val="D7464EE0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500EA"/>
    <w:multiLevelType w:val="hybridMultilevel"/>
    <w:tmpl w:val="4EE658A2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46738"/>
    <w:multiLevelType w:val="hybridMultilevel"/>
    <w:tmpl w:val="3D5C6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B00D3C"/>
    <w:multiLevelType w:val="hybridMultilevel"/>
    <w:tmpl w:val="D5105012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972149"/>
    <w:multiLevelType w:val="hybridMultilevel"/>
    <w:tmpl w:val="29F27F78"/>
    <w:lvl w:ilvl="0" w:tplc="DB1A1A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5D33B7"/>
    <w:multiLevelType w:val="hybridMultilevel"/>
    <w:tmpl w:val="5A222B8A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F281D"/>
    <w:multiLevelType w:val="hybridMultilevel"/>
    <w:tmpl w:val="F15E3C88"/>
    <w:lvl w:ilvl="0" w:tplc="C73A9C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3A51B29"/>
    <w:multiLevelType w:val="hybridMultilevel"/>
    <w:tmpl w:val="36886C8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1B81F0B"/>
    <w:multiLevelType w:val="hybridMultilevel"/>
    <w:tmpl w:val="78C0DBE0"/>
    <w:lvl w:ilvl="0" w:tplc="A0A68492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80009FF"/>
    <w:multiLevelType w:val="hybridMultilevel"/>
    <w:tmpl w:val="50F8A132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FC9420D"/>
    <w:multiLevelType w:val="hybridMultilevel"/>
    <w:tmpl w:val="59C41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595D8C"/>
    <w:multiLevelType w:val="hybridMultilevel"/>
    <w:tmpl w:val="01580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D802BB"/>
    <w:multiLevelType w:val="hybridMultilevel"/>
    <w:tmpl w:val="C908DE8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5"/>
  </w:num>
  <w:num w:numId="10">
    <w:abstractNumId w:val="9"/>
  </w:num>
  <w:num w:numId="11">
    <w:abstractNumId w:val="3"/>
  </w:num>
  <w:num w:numId="12">
    <w:abstractNumId w:val="7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AD"/>
    <w:rsid w:val="000205F2"/>
    <w:rsid w:val="0002210F"/>
    <w:rsid w:val="00025E8D"/>
    <w:rsid w:val="000327A5"/>
    <w:rsid w:val="000357B6"/>
    <w:rsid w:val="00045028"/>
    <w:rsid w:val="0008761B"/>
    <w:rsid w:val="000936FD"/>
    <w:rsid w:val="000A0845"/>
    <w:rsid w:val="000D2CCE"/>
    <w:rsid w:val="000D6315"/>
    <w:rsid w:val="00163310"/>
    <w:rsid w:val="00177DFB"/>
    <w:rsid w:val="001B0C17"/>
    <w:rsid w:val="001C1015"/>
    <w:rsid w:val="001C400B"/>
    <w:rsid w:val="001D485A"/>
    <w:rsid w:val="0020299E"/>
    <w:rsid w:val="00202DBB"/>
    <w:rsid w:val="00213864"/>
    <w:rsid w:val="00272CE7"/>
    <w:rsid w:val="00274FFB"/>
    <w:rsid w:val="002A24F7"/>
    <w:rsid w:val="002A4FF1"/>
    <w:rsid w:val="002B432B"/>
    <w:rsid w:val="002C35A1"/>
    <w:rsid w:val="002D2143"/>
    <w:rsid w:val="002D7DCD"/>
    <w:rsid w:val="00300970"/>
    <w:rsid w:val="00320E75"/>
    <w:rsid w:val="00341458"/>
    <w:rsid w:val="003D4E03"/>
    <w:rsid w:val="003E0A28"/>
    <w:rsid w:val="003F0693"/>
    <w:rsid w:val="0051186F"/>
    <w:rsid w:val="005147E0"/>
    <w:rsid w:val="00531331"/>
    <w:rsid w:val="005B7DC8"/>
    <w:rsid w:val="005D0923"/>
    <w:rsid w:val="005F7942"/>
    <w:rsid w:val="00613649"/>
    <w:rsid w:val="006831AE"/>
    <w:rsid w:val="006C56D2"/>
    <w:rsid w:val="006E7FCC"/>
    <w:rsid w:val="00731AFB"/>
    <w:rsid w:val="007473D0"/>
    <w:rsid w:val="00761F07"/>
    <w:rsid w:val="00775FC2"/>
    <w:rsid w:val="00776810"/>
    <w:rsid w:val="00787F08"/>
    <w:rsid w:val="007A7637"/>
    <w:rsid w:val="007A7783"/>
    <w:rsid w:val="007C2CCF"/>
    <w:rsid w:val="00820507"/>
    <w:rsid w:val="00834597"/>
    <w:rsid w:val="00834F43"/>
    <w:rsid w:val="0085774A"/>
    <w:rsid w:val="008A60FE"/>
    <w:rsid w:val="008B69E4"/>
    <w:rsid w:val="008D1309"/>
    <w:rsid w:val="008D3C2E"/>
    <w:rsid w:val="008E6904"/>
    <w:rsid w:val="00910592"/>
    <w:rsid w:val="0098078F"/>
    <w:rsid w:val="009C2A71"/>
    <w:rsid w:val="00A30684"/>
    <w:rsid w:val="00A440DE"/>
    <w:rsid w:val="00AD6834"/>
    <w:rsid w:val="00B21621"/>
    <w:rsid w:val="00B37715"/>
    <w:rsid w:val="00BF41A3"/>
    <w:rsid w:val="00C001F2"/>
    <w:rsid w:val="00CD5257"/>
    <w:rsid w:val="00D0688B"/>
    <w:rsid w:val="00D531EA"/>
    <w:rsid w:val="00D70E33"/>
    <w:rsid w:val="00DA2B0A"/>
    <w:rsid w:val="00DB74A1"/>
    <w:rsid w:val="00DC5040"/>
    <w:rsid w:val="00DF0AE7"/>
    <w:rsid w:val="00E54F32"/>
    <w:rsid w:val="00E56A14"/>
    <w:rsid w:val="00E73E52"/>
    <w:rsid w:val="00EC556B"/>
    <w:rsid w:val="00EE4B8A"/>
    <w:rsid w:val="00F36AB9"/>
    <w:rsid w:val="00F41C1A"/>
    <w:rsid w:val="00F82CAD"/>
    <w:rsid w:val="00FA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CAD"/>
    <w:pPr>
      <w:spacing w:after="0" w:line="240" w:lineRule="auto"/>
      <w:ind w:left="346" w:hanging="3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CAD"/>
  </w:style>
  <w:style w:type="paragraph" w:styleId="Footer">
    <w:name w:val="footer"/>
    <w:basedOn w:val="Normal"/>
    <w:link w:val="Foot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CAD"/>
  </w:style>
  <w:style w:type="paragraph" w:styleId="ListParagraph">
    <w:name w:val="List Paragraph"/>
    <w:basedOn w:val="Normal"/>
    <w:uiPriority w:val="99"/>
    <w:qFormat/>
    <w:rsid w:val="002A24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1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0B74"/>
    <w:rPr>
      <w:color w:val="0000FF" w:themeColor="hyperlink"/>
      <w:u w:val="single"/>
    </w:rPr>
  </w:style>
  <w:style w:type="table" w:styleId="TableGrid">
    <w:name w:val="Table Grid"/>
    <w:basedOn w:val="TableNormal"/>
    <w:rsid w:val="005147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0205F2"/>
  </w:style>
  <w:style w:type="numbering" w:customStyle="1" w:styleId="NoList11">
    <w:name w:val="No List11"/>
    <w:next w:val="NoList"/>
    <w:uiPriority w:val="99"/>
    <w:semiHidden/>
    <w:unhideWhenUsed/>
    <w:rsid w:val="000205F2"/>
  </w:style>
  <w:style w:type="table" w:customStyle="1" w:styleId="TableGrid1">
    <w:name w:val="Table Grid1"/>
    <w:basedOn w:val="TableNormal"/>
    <w:next w:val="TableGrid"/>
    <w:uiPriority w:val="59"/>
    <w:rsid w:val="000205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rsid w:val="000205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205F2"/>
    <w:pPr>
      <w:spacing w:after="0" w:line="240" w:lineRule="auto"/>
    </w:pPr>
    <w:rPr>
      <w:rFonts w:eastAsiaTheme="minorEastAsia"/>
    </w:rPr>
  </w:style>
  <w:style w:type="character" w:customStyle="1" w:styleId="apple-style-span">
    <w:name w:val="apple-style-span"/>
    <w:basedOn w:val="DefaultParagraphFont"/>
    <w:rsid w:val="00F41C1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CAD"/>
    <w:pPr>
      <w:spacing w:after="0" w:line="240" w:lineRule="auto"/>
      <w:ind w:left="346" w:hanging="3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CAD"/>
  </w:style>
  <w:style w:type="paragraph" w:styleId="Footer">
    <w:name w:val="footer"/>
    <w:basedOn w:val="Normal"/>
    <w:link w:val="FooterChar"/>
    <w:uiPriority w:val="99"/>
    <w:unhideWhenUsed/>
    <w:rsid w:val="00F82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CAD"/>
  </w:style>
  <w:style w:type="paragraph" w:styleId="ListParagraph">
    <w:name w:val="List Paragraph"/>
    <w:basedOn w:val="Normal"/>
    <w:uiPriority w:val="99"/>
    <w:qFormat/>
    <w:rsid w:val="002A24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1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0B74"/>
    <w:rPr>
      <w:color w:val="0000FF" w:themeColor="hyperlink"/>
      <w:u w:val="single"/>
    </w:rPr>
  </w:style>
  <w:style w:type="table" w:styleId="TableGrid">
    <w:name w:val="Table Grid"/>
    <w:basedOn w:val="TableNormal"/>
    <w:rsid w:val="005147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0205F2"/>
  </w:style>
  <w:style w:type="numbering" w:customStyle="1" w:styleId="NoList11">
    <w:name w:val="No List11"/>
    <w:next w:val="NoList"/>
    <w:uiPriority w:val="99"/>
    <w:semiHidden/>
    <w:unhideWhenUsed/>
    <w:rsid w:val="000205F2"/>
  </w:style>
  <w:style w:type="table" w:customStyle="1" w:styleId="TableGrid1">
    <w:name w:val="Table Grid1"/>
    <w:basedOn w:val="TableNormal"/>
    <w:next w:val="TableGrid"/>
    <w:uiPriority w:val="59"/>
    <w:rsid w:val="000205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rsid w:val="000205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205F2"/>
    <w:pPr>
      <w:spacing w:after="0" w:line="240" w:lineRule="auto"/>
    </w:pPr>
    <w:rPr>
      <w:rFonts w:eastAsiaTheme="minorEastAsia"/>
    </w:rPr>
  </w:style>
  <w:style w:type="character" w:customStyle="1" w:styleId="apple-style-span">
    <w:name w:val="apple-style-span"/>
    <w:basedOn w:val="DefaultParagraphFont"/>
    <w:rsid w:val="00F41C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8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eader" Target="header1.xml"/><Relationship Id="rId47" Type="http://schemas.openxmlformats.org/officeDocument/2006/relationships/footer" Target="footer2.xml"/><Relationship Id="rId48" Type="http://schemas.openxmlformats.org/officeDocument/2006/relationships/image" Target="media/image21.emf"/><Relationship Id="rId49" Type="http://schemas.openxmlformats.org/officeDocument/2006/relationships/footer" Target="footer3.xml"/><Relationship Id="rId20" Type="http://schemas.openxmlformats.org/officeDocument/2006/relationships/hyperlink" Target="http://tc.readingandwritingproject.com" TargetMode="External"/><Relationship Id="rId21" Type="http://schemas.openxmlformats.org/officeDocument/2006/relationships/hyperlink" Target="http://tc.readingandwritingproject.com" TargetMode="External"/><Relationship Id="rId22" Type="http://schemas.openxmlformats.org/officeDocument/2006/relationships/image" Target="media/image9.emf"/><Relationship Id="rId23" Type="http://schemas.openxmlformats.org/officeDocument/2006/relationships/hyperlink" Target="http://tc.readingandwritingproject.com" TargetMode="External"/><Relationship Id="rId24" Type="http://schemas.openxmlformats.org/officeDocument/2006/relationships/hyperlink" Target="http://tc.readingandwritingproject.com" TargetMode="External"/><Relationship Id="rId25" Type="http://schemas.openxmlformats.org/officeDocument/2006/relationships/image" Target="media/image10.emf"/><Relationship Id="rId26" Type="http://schemas.openxmlformats.org/officeDocument/2006/relationships/hyperlink" Target="http://tc.readingandwritingproject.com" TargetMode="External"/><Relationship Id="rId27" Type="http://schemas.openxmlformats.org/officeDocument/2006/relationships/hyperlink" Target="http://tc.readingandwritingproject.com" TargetMode="External"/><Relationship Id="rId28" Type="http://schemas.openxmlformats.org/officeDocument/2006/relationships/image" Target="media/image11.emf"/><Relationship Id="rId29" Type="http://schemas.openxmlformats.org/officeDocument/2006/relationships/hyperlink" Target="http://tc.readingandwritingproject.com" TargetMode="External"/><Relationship Id="rId50" Type="http://schemas.openxmlformats.org/officeDocument/2006/relationships/footer" Target="footer4.xm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tc.readingandwritingproject.com" TargetMode="External"/><Relationship Id="rId31" Type="http://schemas.openxmlformats.org/officeDocument/2006/relationships/image" Target="media/image12.emf"/><Relationship Id="rId32" Type="http://schemas.openxmlformats.org/officeDocument/2006/relationships/hyperlink" Target="http://tc.readingandwritingproject.com" TargetMode="Externa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://tc.readingandwritingproject.com" TargetMode="External"/><Relationship Id="rId34" Type="http://schemas.openxmlformats.org/officeDocument/2006/relationships/image" Target="media/image13.emf"/><Relationship Id="rId35" Type="http://schemas.openxmlformats.org/officeDocument/2006/relationships/hyperlink" Target="http://tc.readingandwritingproject.com" TargetMode="External"/><Relationship Id="rId36" Type="http://schemas.openxmlformats.org/officeDocument/2006/relationships/hyperlink" Target="http://tc.readingandwritingproject.com" TargetMode="External"/><Relationship Id="rId10" Type="http://schemas.openxmlformats.org/officeDocument/2006/relationships/footer" Target="footer1.xml"/><Relationship Id="rId11" Type="http://schemas.openxmlformats.org/officeDocument/2006/relationships/image" Target="media/image2.wmf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openxmlformats.org/officeDocument/2006/relationships/image" Target="media/image6.wmf"/><Relationship Id="rId16" Type="http://schemas.openxmlformats.org/officeDocument/2006/relationships/image" Target="media/image7.wmf"/><Relationship Id="rId17" Type="http://schemas.openxmlformats.org/officeDocument/2006/relationships/image" Target="media/image8.emf"/><Relationship Id="rId18" Type="http://schemas.openxmlformats.org/officeDocument/2006/relationships/hyperlink" Target="http://tc.readingandwritingproject.com" TargetMode="External"/><Relationship Id="rId19" Type="http://schemas.openxmlformats.org/officeDocument/2006/relationships/hyperlink" Target="http://tc.readingandwritingproject.com" TargetMode="External"/><Relationship Id="rId37" Type="http://schemas.openxmlformats.org/officeDocument/2006/relationships/image" Target="media/image14.emf"/><Relationship Id="rId38" Type="http://schemas.openxmlformats.org/officeDocument/2006/relationships/image" Target="media/image15.jpeg"/><Relationship Id="rId39" Type="http://schemas.openxmlformats.org/officeDocument/2006/relationships/image" Target="media/image16.emf"/><Relationship Id="rId40" Type="http://schemas.openxmlformats.org/officeDocument/2006/relationships/hyperlink" Target="http://tc.readingandwritingproject.com" TargetMode="External"/><Relationship Id="rId41" Type="http://schemas.openxmlformats.org/officeDocument/2006/relationships/hyperlink" Target="http://tc.readingandwritingproject.com" TargetMode="External"/><Relationship Id="rId42" Type="http://schemas.openxmlformats.org/officeDocument/2006/relationships/image" Target="media/image17.png"/><Relationship Id="rId43" Type="http://schemas.openxmlformats.org/officeDocument/2006/relationships/image" Target="media/image18.png"/><Relationship Id="rId44" Type="http://schemas.openxmlformats.org/officeDocument/2006/relationships/image" Target="media/image19.png"/><Relationship Id="rId4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6F40B-1A5D-CA43-A241-B131A18DF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1481</Words>
  <Characters>8444</Characters>
  <Application>Microsoft Macintosh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Oakland Schools</Company>
  <LinksUpToDate>false</LinksUpToDate>
  <CharactersWithSpaces>9906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Barnes, Tom</dc:creator>
  <cp:lastModifiedBy>Carrie Wozniak</cp:lastModifiedBy>
  <cp:revision>2</cp:revision>
  <cp:lastPrinted>2014-07-02T19:53:00Z</cp:lastPrinted>
  <dcterms:created xsi:type="dcterms:W3CDTF">2014-07-23T15:49:00Z</dcterms:created>
  <dcterms:modified xsi:type="dcterms:W3CDTF">2014-07-23T15:49:00Z</dcterms:modified>
</cp:coreProperties>
</file>